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206E5BFD">
      <w:pPr>
        <w:jc w:val="right"/>
      </w:pPr>
      <w:r>
        <w:rPr>
          <w:noProof/>
        </w:rPr>
        <w:drawing>
          <wp:inline distT="0" distB="0" distL="0" distR="0" wp14:anchorId="39E4725F" wp14:editId="3A6F7F0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7E55E046"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2475CF" w:rsidP="00597073" w:rsidRDefault="0E7545AE" w14:paraId="572DE178" w14:textId="2F0A6E3A">
            <w:pPr>
              <w:cnfStyle w:val="100000000000" w:firstRow="1" w:lastRow="0" w:firstColumn="0" w:lastColumn="0" w:oddVBand="0" w:evenVBand="0" w:oddHBand="0" w:evenHBand="0" w:firstRowFirstColumn="0" w:firstRowLastColumn="0" w:lastRowFirstColumn="0" w:lastRowLastColumn="0"/>
            </w:pPr>
            <w:r w:rsidR="0E7545AE">
              <w:rPr/>
              <w:t xml:space="preserve">CTECH SPORT UNIT </w:t>
            </w:r>
            <w:r w:rsidR="53612650">
              <w:rPr/>
              <w:t xml:space="preserve">18 </w:t>
            </w:r>
            <w:r w:rsidR="75C5E5F3">
              <w:rPr/>
              <w:t>Practical skills in sport and physical activity</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53551F42" w14:paraId="3DF9D0FE" w14:textId="791B25AC">
            <w:pPr>
              <w:cnfStyle w:val="100000000000" w:firstRow="1" w:lastRow="0" w:firstColumn="0" w:lastColumn="0" w:oddVBand="0" w:evenVBand="0" w:oddHBand="0" w:evenHBand="0" w:firstRowFirstColumn="0" w:firstRowLastColumn="0" w:lastRowFirstColumn="0" w:lastRowLastColumn="0"/>
            </w:pPr>
            <w:r>
              <w:t>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40511089" w14:paraId="75027CB2" w14:textId="54DCF521">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20925" w:type="dxa"/>
        <w:tblLook w:val="04A0" w:firstRow="1" w:lastRow="0" w:firstColumn="1" w:lastColumn="0" w:noHBand="0" w:noVBand="1"/>
      </w:tblPr>
      <w:tblGrid>
        <w:gridCol w:w="2495"/>
        <w:gridCol w:w="4650"/>
        <w:gridCol w:w="4575"/>
        <w:gridCol w:w="5175"/>
        <w:gridCol w:w="3675"/>
        <w:gridCol w:w="355"/>
      </w:tblGrid>
      <w:tr w:rsidR="00FC2FAB" w:rsidTr="4CC73F27"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FC2FAB" w:rsidR="00FC2FAB" w:rsidP="0081403D" w:rsidRDefault="00FC2FA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FC2FAB" w:rsidP="0081403D" w:rsidRDefault="004E5521" w14:paraId="32356BBA" w14:textId="13A7784C">
            <w:pPr>
              <w:cnfStyle w:val="100000000000" w:firstRow="1" w:lastRow="0" w:firstColumn="0" w:lastColumn="0" w:oddVBand="0" w:evenVBand="0" w:oddHBand="0" w:evenHBand="0" w:firstRowFirstColumn="0" w:firstRowLastColumn="0" w:lastRowFirstColumn="0" w:lastRowLastColumn="0"/>
            </w:pPr>
            <w:r w:rsidR="004E5521">
              <w:rPr/>
              <w:t>Learning outcome 1</w:t>
            </w:r>
            <w:r w:rsidR="548F3950">
              <w:rPr/>
              <w:t xml:space="preserve"> </w:t>
            </w:r>
          </w:p>
          <w:p w:rsidRPr="00FC2FAB" w:rsidR="00FC2FAB" w:rsidP="0081403D" w:rsidRDefault="004E5521" w14:paraId="4C9E206D" w14:textId="042E0B98">
            <w:pPr>
              <w:cnfStyle w:val="100000000000" w:firstRow="1" w:lastRow="0" w:firstColumn="0" w:lastColumn="0" w:oddVBand="0" w:evenVBand="0" w:oddHBand="0" w:evenHBand="0" w:firstRowFirstColumn="0" w:firstRowLastColumn="0" w:lastRowFirstColumn="0" w:lastRowLastColumn="0"/>
            </w:pPr>
            <w:r w:rsidR="6C7C3025">
              <w:rPr/>
              <w:t>(week 16-21</w:t>
            </w:r>
            <w:r w:rsidR="548F3950">
              <w:rPr/>
              <w:t>)</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FC2FAB" w:rsidP="01D3773E" w:rsidRDefault="004E5521" w14:paraId="52DD2AD6" w14:textId="1968403C">
            <w:pPr>
              <w:pStyle w:val="Normal"/>
              <w:cnfStyle w:val="100000000000" w:firstRow="1" w:lastRow="0" w:firstColumn="0" w:lastColumn="0" w:oddVBand="0" w:evenVBand="0" w:oddHBand="0" w:evenHBand="0" w:firstRowFirstColumn="0" w:firstRowLastColumn="0" w:lastRowFirstColumn="0" w:lastRowLastColumn="0"/>
            </w:pPr>
            <w:r w:rsidR="004E5521">
              <w:rPr/>
              <w:t xml:space="preserve">Learning outcome 2 </w:t>
            </w:r>
          </w:p>
          <w:p w:rsidRPr="00FC2FAB" w:rsidR="00FC2FAB" w:rsidP="01D3773E" w:rsidRDefault="004E5521" w14:paraId="694EC266" w14:textId="5645A866">
            <w:pPr>
              <w:pStyle w:val="Normal"/>
              <w:cnfStyle w:val="100000000000" w:firstRow="1" w:lastRow="0" w:firstColumn="0" w:lastColumn="0" w:oddVBand="0" w:evenVBand="0" w:oddHBand="0" w:evenHBand="0" w:firstRowFirstColumn="0" w:firstRowLastColumn="0" w:lastRowFirstColumn="0" w:lastRowLastColumn="0"/>
            </w:pPr>
            <w:r w:rsidR="5EA63194">
              <w:rPr/>
              <w:t>(week 22-27</w:t>
            </w:r>
            <w:r w:rsidR="548F3950">
              <w:rPr/>
              <w:t>)</w:t>
            </w: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01D3773E" w:rsidRDefault="004E5521" w14:paraId="73E0D7D9" w14:textId="70757736">
            <w:pPr>
              <w:pStyle w:val="Normal"/>
              <w:cnfStyle w:val="100000000000" w:firstRow="1" w:lastRow="0" w:firstColumn="0" w:lastColumn="0" w:oddVBand="0" w:evenVBand="0" w:oddHBand="0" w:evenHBand="0" w:firstRowFirstColumn="0" w:firstRowLastColumn="0" w:lastRowFirstColumn="0" w:lastRowLastColumn="0"/>
            </w:pPr>
            <w:r w:rsidR="004E5521">
              <w:rPr/>
              <w:t>Learning outcome</w:t>
            </w:r>
            <w:r w:rsidR="00FC2FAB">
              <w:rPr/>
              <w:t xml:space="preserve"> </w:t>
            </w:r>
            <w:r w:rsidR="2D45DA8E">
              <w:rPr/>
              <w:t>3</w:t>
            </w:r>
            <w:r w:rsidR="548F3950">
              <w:rPr/>
              <w:t xml:space="preserve"> </w:t>
            </w:r>
          </w:p>
          <w:p w:rsidRPr="00FC2FAB" w:rsidR="00FC2FAB" w:rsidP="01D3773E" w:rsidRDefault="004E5521" w14:paraId="0D84A3DE" w14:textId="28C61F8E">
            <w:pPr>
              <w:pStyle w:val="Normal"/>
              <w:cnfStyle w:val="100000000000" w:firstRow="1" w:lastRow="0" w:firstColumn="0" w:lastColumn="0" w:oddVBand="0" w:evenVBand="0" w:oddHBand="0" w:evenHBand="0" w:firstRowFirstColumn="0" w:firstRowLastColumn="0" w:lastRowFirstColumn="0" w:lastRowLastColumn="0"/>
            </w:pPr>
            <w:r w:rsidR="793114A5">
              <w:rPr/>
              <w:t>(</w:t>
            </w:r>
            <w:r w:rsidR="49B00889">
              <w:rPr/>
              <w:t xml:space="preserve">Ongoing week </w:t>
            </w:r>
            <w:r w:rsidR="03E5181D">
              <w:rPr/>
              <w:t>9-15</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01D3773E" w:rsidRDefault="17E86FC4" w14:paraId="29511825" w14:textId="7673952B">
            <w:pPr>
              <w:pStyle w:val="Normal"/>
              <w:cnfStyle w:val="100000000000" w:firstRow="1" w:lastRow="0" w:firstColumn="0" w:lastColumn="0" w:oddVBand="0" w:evenVBand="0" w:oddHBand="0" w:evenHBand="0" w:firstRowFirstColumn="0" w:firstRowLastColumn="0" w:lastRowFirstColumn="0" w:lastRowLastColumn="0"/>
            </w:pPr>
            <w:r w:rsidR="17E86FC4">
              <w:rPr/>
              <w:t xml:space="preserve">Learning outcome </w:t>
            </w:r>
            <w:r w:rsidR="070E3A10">
              <w:rPr/>
              <w:t>4</w:t>
            </w:r>
            <w:r w:rsidR="5026BE91">
              <w:rPr/>
              <w:t xml:space="preserve"> </w:t>
            </w:r>
          </w:p>
          <w:p w:rsidRPr="00FC2FAB" w:rsidR="00FC2FAB" w:rsidP="01D3773E" w:rsidRDefault="17E86FC4" w14:paraId="1AF55DF7" w14:textId="6FB1158B">
            <w:pPr>
              <w:pStyle w:val="Normal"/>
              <w:cnfStyle w:val="100000000000" w:firstRow="1" w:lastRow="0" w:firstColumn="0" w:lastColumn="0" w:oddVBand="0" w:evenVBand="0" w:oddHBand="0" w:evenHBand="0" w:firstRowFirstColumn="0" w:firstRowLastColumn="0" w:lastRowFirstColumn="0" w:lastRowLastColumn="0"/>
            </w:pPr>
            <w:r w:rsidR="3DD8808B">
              <w:rPr/>
              <w:t xml:space="preserve">(week </w:t>
            </w:r>
            <w:r w:rsidR="42412F1A">
              <w:rPr/>
              <w:t>16</w:t>
            </w:r>
            <w:r w:rsidR="3DD8808B">
              <w:rPr/>
              <w:t>-32</w:t>
            </w:r>
            <w:r w:rsidR="59E97CA8">
              <w:rPr/>
              <w:t>)</w:t>
            </w:r>
          </w:p>
          <w:p w:rsidRPr="00FC2FAB" w:rsidR="00FC2FAB" w:rsidP="01D3773E" w:rsidRDefault="17E86FC4" w14:paraId="348F22D6" w14:textId="62F32110">
            <w:pPr>
              <w:pStyle w:val="Normal"/>
              <w:cnfStyle w:val="100000000000" w:firstRow="1" w:lastRow="0" w:firstColumn="0" w:lastColumn="0" w:oddVBand="0" w:evenVBand="0" w:oddHBand="0" w:evenHBand="0" w:firstRowFirstColumn="0" w:firstRowLastColumn="0" w:lastRowFirstColumn="0" w:lastRowLastColumn="0"/>
            </w:pPr>
            <w:r w:rsidR="59E97CA8">
              <w:rPr/>
              <w:t>(Assessment week 28-32</w:t>
            </w:r>
            <w:r w:rsidR="3DD8808B">
              <w:rPr/>
              <w:t>)</w:t>
            </w:r>
          </w:p>
        </w:tc>
        <w:tc>
          <w:tcPr>
            <w:cnfStyle w:val="000000000000" w:firstRow="0" w:lastRow="0" w:firstColumn="0" w:lastColumn="0" w:oddVBand="0" w:evenVBand="0" w:oddHBand="0" w:evenHBand="0" w:firstRowFirstColumn="0" w:firstRowLastColumn="0" w:lastRowFirstColumn="0" w:lastRowLastColumn="0"/>
            <w:tcW w:w="355" w:type="dxa"/>
            <w:tcMar/>
          </w:tcPr>
          <w:p w:rsidR="2412B982" w:rsidP="58FC4D78" w:rsidRDefault="2412B982" w14:paraId="45A94684" w14:textId="09A9754B">
            <w:pPr>
              <w:cnfStyle w:val="100000000000" w:firstRow="1" w:lastRow="0" w:firstColumn="0" w:lastColumn="0" w:oddVBand="0" w:evenVBand="0" w:oddHBand="0" w:evenHBand="0" w:firstRowFirstColumn="0" w:firstRowLastColumn="0" w:lastRowFirstColumn="0" w:lastRowLastColumn="0"/>
            </w:pPr>
          </w:p>
        </w:tc>
      </w:tr>
      <w:tr w:rsidR="00FC2FAB" w:rsidTr="4CC73F27"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Pr="00FC2FAB" w:rsidR="00FC2FAB" w:rsidP="0081403D" w:rsidRDefault="00FC2FAB"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FC2FAB" w:rsidP="7DEA79FB" w:rsidRDefault="275D990F" w14:paraId="7446C60B" w14:textId="7C12B77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 xml:space="preserve">Be able to apply skills, </w:t>
            </w:r>
            <w:r w:rsidRPr="7DEA79FB" w:rsidR="5531ECBD">
              <w:rPr>
                <w:rFonts w:ascii="Calibri" w:hAnsi="Calibri" w:eastAsia="Calibri" w:cs="Calibri"/>
              </w:rPr>
              <w:t>techniques,</w:t>
            </w:r>
            <w:r w:rsidRPr="7DEA79FB">
              <w:rPr>
                <w:rFonts w:ascii="Calibri" w:hAnsi="Calibri" w:eastAsia="Calibri" w:cs="Calibri"/>
              </w:rPr>
              <w:t xml:space="preserve"> and tactics in an individual sport</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FC2FAB" w:rsidP="7DEA79FB" w:rsidRDefault="275D990F" w14:paraId="5A288F40" w14:textId="1F1FFE6D">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apply skills, techniques and tactics in a team sport</w:t>
            </w: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7DEA79FB" w:rsidRDefault="275D990F" w14:paraId="610C82CF" w14:textId="56A4822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apply skills and knowledge in outdoor and adventurous activities</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7DEA79FB" w:rsidRDefault="275D990F" w14:paraId="38032301" w14:textId="765CFE6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Be able to officiate in sport and physical activity</w:t>
            </w:r>
          </w:p>
        </w:tc>
        <w:tc>
          <w:tcPr>
            <w:cnfStyle w:val="000000000000" w:firstRow="0" w:lastRow="0" w:firstColumn="0" w:lastColumn="0" w:oddVBand="0" w:evenVBand="0" w:oddHBand="0" w:evenHBand="0" w:firstRowFirstColumn="0" w:firstRowLastColumn="0" w:lastRowFirstColumn="0" w:lastRowLastColumn="0"/>
            <w:tcW w:w="355" w:type="dxa"/>
            <w:tcMar/>
          </w:tcPr>
          <w:p w:rsidR="3CFE77EA" w:rsidP="58FC4D78" w:rsidRDefault="3CFE77EA" w14:paraId="1E014F55" w14:textId="3B89A0AD">
            <w:pPr>
              <w:cnfStyle w:val="000000100000" w:firstRow="0" w:lastRow="0" w:firstColumn="0" w:lastColumn="0" w:oddVBand="0" w:evenVBand="0" w:oddHBand="1" w:evenHBand="0" w:firstRowFirstColumn="0" w:firstRowLastColumn="0" w:lastRowFirstColumn="0" w:lastRowLastColumn="0"/>
            </w:pPr>
          </w:p>
        </w:tc>
      </w:tr>
      <w:tr w:rsidR="00FC2FAB" w:rsidTr="4CC73F27" w14:paraId="3E69A59A" w14:textId="77777777">
        <w:trPr>
          <w:trHeight w:val="1462"/>
        </w:trPr>
        <w:tc>
          <w:tcPr>
            <w:cnfStyle w:val="001000000000" w:firstRow="0" w:lastRow="0" w:firstColumn="1" w:lastColumn="0" w:oddVBand="0" w:evenVBand="0" w:oddHBand="0" w:evenHBand="0" w:firstRowFirstColumn="0" w:firstRowLastColumn="0" w:lastRowFirstColumn="0" w:lastRowLastColumn="0"/>
            <w:tcW w:w="2495" w:type="dxa"/>
            <w:tcMar/>
          </w:tcPr>
          <w:p w:rsidRPr="000A4E54" w:rsidR="00FC2FAB" w:rsidP="0081403D" w:rsidRDefault="00FC2FAB" w14:paraId="44CA9B2F" w14:textId="77777777">
            <w:pPr>
              <w:rPr>
                <w:b w:val="0"/>
              </w:rPr>
            </w:pPr>
            <w:r w:rsidRPr="000A4E54">
              <w:rPr>
                <w:b w:val="0"/>
              </w:rPr>
              <w:t>Topic overview</w:t>
            </w:r>
          </w:p>
          <w:p w:rsidR="00FC2FAB" w:rsidP="0081403D" w:rsidRDefault="00FC2FAB" w14:paraId="2BB033EA" w14:textId="77777777"/>
          <w:p w:rsidR="00FC2FAB" w:rsidP="0081403D" w:rsidRDefault="00FC2FAB" w14:paraId="21C469AF" w14:textId="77777777">
            <w:r>
              <w:t>Pupils will learn…</w:t>
            </w:r>
          </w:p>
          <w:p w:rsidR="00FC2FAB" w:rsidP="0081403D" w:rsidRDefault="00FC2FAB" w14:paraId="0717119B" w14:textId="77777777"/>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FC2FAB" w:rsidP="0081403D" w:rsidRDefault="00381F70" w14:paraId="1B0B0F2C" w14:textId="08E342FE">
            <w:pPr>
              <w:cnfStyle w:val="000000000000" w:firstRow="0" w:lastRow="0" w:firstColumn="0" w:lastColumn="0" w:oddVBand="0" w:evenVBand="0" w:oddHBand="0" w:evenHBand="0" w:firstRowFirstColumn="0" w:firstRowLastColumn="0" w:lastRowFirstColumn="0" w:lastRowLastColumn="0"/>
            </w:pPr>
            <w:r>
              <w:t>Ho</w:t>
            </w:r>
            <w:r w:rsidR="6B30D914">
              <w:t xml:space="preserve">w to </w:t>
            </w:r>
            <w:r w:rsidR="18276122">
              <w:t>select and execute skills, techniques, tactics, and strategies in an individual sport. Student</w:t>
            </w:r>
            <w:r w:rsidR="47249072">
              <w:t>s will lear</w:t>
            </w:r>
            <w:r w:rsidR="3C011D2E">
              <w:t>n</w:t>
            </w:r>
            <w:r w:rsidR="47249072">
              <w:t xml:space="preserve"> how to </w:t>
            </w:r>
            <w:r w:rsidR="07C3F878">
              <w:t>demonstrate</w:t>
            </w:r>
            <w:r w:rsidR="287185DF">
              <w:t xml:space="preserve"> </w:t>
            </w:r>
            <w:r w:rsidR="323CEE92">
              <w:t>creativity</w:t>
            </w:r>
            <w:r w:rsidR="287185DF">
              <w:t xml:space="preserve"> and flair, </w:t>
            </w:r>
            <w:r w:rsidR="4C59A4CC">
              <w:t xml:space="preserve">make effective </w:t>
            </w:r>
            <w:r w:rsidR="74BFCF89">
              <w:t>decisions,</w:t>
            </w:r>
            <w:r w:rsidR="4C59A4CC">
              <w:t xml:space="preserve"> </w:t>
            </w:r>
            <w:r w:rsidR="5807126F">
              <w:t>and maintain</w:t>
            </w:r>
            <w:r w:rsidR="4C59A4CC">
              <w:t xml:space="preserve"> </w:t>
            </w:r>
            <w:r w:rsidR="7C391855">
              <w:t xml:space="preserve">/ </w:t>
            </w:r>
            <w:r w:rsidR="4C59A4CC">
              <w:t xml:space="preserve">adapt their performance. </w:t>
            </w:r>
          </w:p>
        </w:tc>
        <w:tc>
          <w:tcPr>
            <w:cnfStyle w:val="000000000000" w:firstRow="0" w:lastRow="0" w:firstColumn="0" w:lastColumn="0" w:oddVBand="0" w:evenVBand="0" w:oddHBand="0" w:evenHBand="0" w:firstRowFirstColumn="0" w:firstRowLastColumn="0" w:lastRowFirstColumn="0" w:lastRowLastColumn="0"/>
            <w:tcW w:w="4575" w:type="dxa"/>
            <w:tcMar/>
          </w:tcPr>
          <w:p w:rsidRPr="00FC2FAB" w:rsidR="0038346C" w:rsidP="000A4E54" w:rsidRDefault="00381F70" w14:paraId="08A79B7C" w14:textId="31A7ED80">
            <w:pPr>
              <w:cnfStyle w:val="000000000000" w:firstRow="0" w:lastRow="0" w:firstColumn="0" w:lastColumn="0" w:oddVBand="0" w:evenVBand="0" w:oddHBand="0" w:evenHBand="0" w:firstRowFirstColumn="0" w:firstRowLastColumn="0" w:lastRowFirstColumn="0" w:lastRowLastColumn="0"/>
            </w:pPr>
            <w:r>
              <w:t>H</w:t>
            </w:r>
            <w:r w:rsidR="71586721">
              <w:t>ow to select and execute skills, techniques, tactics, and strategies in a team sport. Students will learn how to demonstrate creativity and flair, make effective decisions, and maintain / adapt their performance.</w:t>
            </w:r>
          </w:p>
          <w:p w:rsidRPr="00FC2FAB" w:rsidR="0038346C" w:rsidP="7DEA79FB" w:rsidRDefault="0038346C" w14:paraId="1251D6BD" w14:textId="3FF5D46B">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7DEA79FB" w:rsidRDefault="00381F70" w14:paraId="68A7DCA3" w14:textId="0F2C0701">
            <w:pPr>
              <w:spacing w:line="259" w:lineRule="auto"/>
              <w:cnfStyle w:val="000000000000" w:firstRow="0" w:lastRow="0" w:firstColumn="0" w:lastColumn="0" w:oddVBand="0" w:evenVBand="0" w:oddHBand="0" w:evenHBand="0" w:firstRowFirstColumn="0" w:firstRowLastColumn="0" w:lastRowFirstColumn="0" w:lastRowLastColumn="0"/>
            </w:pPr>
            <w:r>
              <w:t>T</w:t>
            </w:r>
            <w:r w:rsidR="71586721">
              <w:t xml:space="preserve">he skills and knowledge to </w:t>
            </w:r>
            <w:r w:rsidR="4F01C810">
              <w:t>safely</w:t>
            </w:r>
            <w:r w:rsidR="71586721">
              <w:t xml:space="preserve"> participate in </w:t>
            </w:r>
            <w:r w:rsidR="69CBF961">
              <w:t xml:space="preserve">outdoor adventurous activities such as climbing and orienteering.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0081403D" w:rsidRDefault="00381F70" w14:paraId="0AC83A1A" w14:textId="59CD3B8C">
            <w:pPr>
              <w:cnfStyle w:val="000000000000" w:firstRow="0" w:lastRow="0" w:firstColumn="0" w:lastColumn="0" w:oddVBand="0" w:evenVBand="0" w:oddHBand="0" w:evenHBand="0" w:firstRowFirstColumn="0" w:firstRowLastColumn="0" w:lastRowFirstColumn="0" w:lastRowLastColumn="0"/>
            </w:pPr>
            <w:r>
              <w:t>T</w:t>
            </w:r>
            <w:r w:rsidR="69CBF961">
              <w:t xml:space="preserve">he roles and responsibilities </w:t>
            </w:r>
            <w:r w:rsidR="29D96A46">
              <w:t>of officials</w:t>
            </w:r>
            <w:r w:rsidR="69CBF961">
              <w:t>. They will know ho</w:t>
            </w:r>
            <w:r w:rsidR="168A6AF7">
              <w:t>w</w:t>
            </w:r>
            <w:r w:rsidR="69CBF961">
              <w:t xml:space="preserve"> to apply the rules and </w:t>
            </w:r>
            <w:r w:rsidR="7D35E7AE">
              <w:t>regulations</w:t>
            </w:r>
            <w:r w:rsidR="69CBF961">
              <w:t xml:space="preserve"> to a </w:t>
            </w:r>
            <w:r w:rsidR="2A171D25">
              <w:t>s</w:t>
            </w:r>
            <w:r w:rsidR="69CBF961">
              <w:t xml:space="preserve">port using </w:t>
            </w:r>
            <w:r w:rsidR="2372D3E2">
              <w:t>effective</w:t>
            </w:r>
            <w:r w:rsidR="69CBF961">
              <w:t xml:space="preserve"> </w:t>
            </w:r>
            <w:r w:rsidR="7D77BA8B">
              <w:t>communication</w:t>
            </w:r>
            <w:r w:rsidR="06028E42">
              <w:t xml:space="preserve"> and good body positioning</w:t>
            </w:r>
            <w:r w:rsidR="304000AA">
              <w:t>.</w:t>
            </w:r>
          </w:p>
        </w:tc>
        <w:tc>
          <w:tcPr>
            <w:cnfStyle w:val="000000000000" w:firstRow="0" w:lastRow="0" w:firstColumn="0" w:lastColumn="0" w:oddVBand="0" w:evenVBand="0" w:oddHBand="0" w:evenHBand="0" w:firstRowFirstColumn="0" w:firstRowLastColumn="0" w:lastRowFirstColumn="0" w:lastRowLastColumn="0"/>
            <w:tcW w:w="355" w:type="dxa"/>
            <w:tcMar/>
          </w:tcPr>
          <w:p w:rsidR="060D6AE6" w:rsidP="58FC4D78" w:rsidRDefault="060D6AE6" w14:paraId="1E95FC33" w14:textId="09065587">
            <w:pPr>
              <w:cnfStyle w:val="000000000000" w:firstRow="0" w:lastRow="0" w:firstColumn="0" w:lastColumn="0" w:oddVBand="0" w:evenVBand="0" w:oddHBand="0" w:evenHBand="0" w:firstRowFirstColumn="0" w:firstRowLastColumn="0" w:lastRowFirstColumn="0" w:lastRowLastColumn="0"/>
            </w:pPr>
          </w:p>
        </w:tc>
      </w:tr>
      <w:tr w:rsidR="00FC2FAB" w:rsidTr="4CC73F27"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2905C2B8" w14:textId="77777777">
            <w:pPr>
              <w:rPr>
                <w:b w:val="0"/>
                <w:bCs w:val="0"/>
              </w:rPr>
            </w:pPr>
            <w:r>
              <w:t>Components</w:t>
            </w:r>
          </w:p>
          <w:p w:rsidR="000A4E54" w:rsidP="0081403D" w:rsidRDefault="000A4E54" w14:paraId="2AA3B002" w14:textId="77777777">
            <w:pPr>
              <w:rPr>
                <w:b w:val="0"/>
                <w:bCs w:val="0"/>
              </w:rPr>
            </w:pPr>
          </w:p>
          <w:p w:rsidR="000A4E54" w:rsidP="0081403D" w:rsidRDefault="000A4E54" w14:paraId="05675156" w14:textId="77777777">
            <w:pPr>
              <w:rPr>
                <w:b w:val="0"/>
                <w:bCs w:val="0"/>
              </w:rPr>
            </w:pPr>
          </w:p>
          <w:p w:rsidR="000A4E54" w:rsidP="0081403D" w:rsidRDefault="000A4E54" w14:paraId="7602DA96" w14:textId="64A41284"/>
        </w:tc>
        <w:tc>
          <w:tcPr>
            <w:cnfStyle w:val="000000000000" w:firstRow="0" w:lastRow="0" w:firstColumn="0" w:lastColumn="0" w:oddVBand="0" w:evenVBand="0" w:oddHBand="0" w:evenHBand="0" w:firstRowFirstColumn="0" w:firstRowLastColumn="0" w:lastRowFirstColumn="0" w:lastRowLastColumn="0"/>
            <w:tcW w:w="4650" w:type="dxa"/>
            <w:tcMar/>
          </w:tcPr>
          <w:p w:rsidRPr="00381F70" w:rsidR="00FC2FAB" w:rsidP="00381F70" w:rsidRDefault="418647F3" w14:paraId="6FD87532" w14:textId="12440B6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Students</w:t>
            </w:r>
            <w:r w:rsidR="23E25095">
              <w:t xml:space="preserve"> </w:t>
            </w:r>
            <w:r w:rsidR="5745EB5B">
              <w:t>are able to</w:t>
            </w:r>
            <w:r w:rsidR="23E25095">
              <w:t xml:space="preserve"> </w:t>
            </w:r>
            <w:r w:rsidR="222C9AD5">
              <w:t>d</w:t>
            </w:r>
            <w:r w:rsidRPr="7DEA79FB" w:rsidR="222C9AD5">
              <w:rPr>
                <w:rFonts w:ascii="Calibri" w:hAnsi="Calibri" w:eastAsia="Calibri" w:cs="Calibri"/>
              </w:rPr>
              <w:t>emonstrate effective selection and execution of skills and techniques</w:t>
            </w:r>
            <w:r w:rsidRPr="7DEA79FB" w:rsidR="1E0668A8">
              <w:rPr>
                <w:rFonts w:ascii="Calibri" w:hAnsi="Calibri" w:eastAsia="Calibri" w:cs="Calibri"/>
              </w:rPr>
              <w:t xml:space="preserve">, </w:t>
            </w:r>
            <w:r w:rsidRPr="7DEA79FB" w:rsidR="75575818">
              <w:rPr>
                <w:rFonts w:ascii="Calibri" w:hAnsi="Calibri" w:eastAsia="Calibri" w:cs="Calibri"/>
              </w:rPr>
              <w:t>tactics,</w:t>
            </w:r>
            <w:r w:rsidRPr="7DEA79FB" w:rsidR="1E0668A8">
              <w:rPr>
                <w:rFonts w:ascii="Calibri" w:hAnsi="Calibri" w:eastAsia="Calibri" w:cs="Calibri"/>
              </w:rPr>
              <w:t xml:space="preserve"> and strategies</w:t>
            </w:r>
            <w:r w:rsidRPr="7DEA79FB" w:rsidR="222C9AD5">
              <w:rPr>
                <w:rFonts w:ascii="Calibri" w:hAnsi="Calibri" w:eastAsia="Calibri" w:cs="Calibri"/>
              </w:rPr>
              <w:t xml:space="preserve"> in an individual sport. </w:t>
            </w:r>
            <w:r w:rsidRPr="7DEA79FB" w:rsidR="27992DB1">
              <w:rPr>
                <w:rFonts w:ascii="Calibri" w:hAnsi="Calibri" w:eastAsia="Calibri" w:cs="Calibri"/>
              </w:rPr>
              <w:t xml:space="preserve">This will allow students to </w:t>
            </w:r>
            <w:r w:rsidR="00381F70">
              <w:rPr>
                <w:rFonts w:ascii="Calibri" w:hAnsi="Calibri" w:eastAsia="Calibri" w:cs="Calibri"/>
              </w:rPr>
              <w:t>d</w:t>
            </w:r>
            <w:r w:rsidRPr="00381F70" w:rsidR="27992DB1">
              <w:rPr>
                <w:rFonts w:ascii="Calibri" w:hAnsi="Calibri" w:eastAsia="Calibri" w:cs="Calibri"/>
              </w:rPr>
              <w:t xml:space="preserve">emonstrate creativity and flair. </w:t>
            </w:r>
          </w:p>
          <w:p w:rsidRPr="00FC2FAB" w:rsidR="00FC2FAB" w:rsidP="7DEA79FB" w:rsidRDefault="00FC2FAB" w14:paraId="16CA78EB" w14:textId="1DBFFB8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381F70" w:rsidR="00FC2FAB" w:rsidP="00381F70" w:rsidRDefault="222C9AD5" w14:paraId="5661A6A0" w14:textId="6B3DB6C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 xml:space="preserve">Students are able to demonstrate understanding of the sport and awareness of their own performance and that of opponent(s). This will allow students to </w:t>
            </w:r>
            <w:r w:rsidR="00381F70">
              <w:rPr>
                <w:rFonts w:ascii="Calibri" w:hAnsi="Calibri" w:eastAsia="Calibri" w:cs="Calibri"/>
              </w:rPr>
              <w:t>d</w:t>
            </w:r>
            <w:r w:rsidRPr="00381F70" w:rsidR="2AC55C56">
              <w:rPr>
                <w:rFonts w:ascii="Calibri" w:hAnsi="Calibri" w:eastAsia="Calibri" w:cs="Calibri"/>
              </w:rPr>
              <w:t>emonstrate decision-making and adaptability during performance</w:t>
            </w:r>
          </w:p>
          <w:p w:rsidRPr="00FC2FAB" w:rsidR="00FC2FAB" w:rsidP="7DEA79FB" w:rsidRDefault="00FC2FAB" w14:paraId="4014C121" w14:textId="6335E19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FC2FAB" w:rsidP="7DEA79FB" w:rsidRDefault="628DB21B" w14:paraId="7E8AB476" w14:textId="6603932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 xml:space="preserve">Students will </w:t>
            </w:r>
            <w:r w:rsidRPr="7DEA79FB" w:rsidR="053CCC59">
              <w:rPr>
                <w:rFonts w:ascii="Calibri" w:hAnsi="Calibri" w:eastAsia="Calibri" w:cs="Calibri"/>
              </w:rPr>
              <w:t>m</w:t>
            </w:r>
            <w:r w:rsidRPr="7DEA79FB" w:rsidR="222C9AD5">
              <w:rPr>
                <w:rFonts w:ascii="Calibri" w:hAnsi="Calibri" w:eastAsia="Calibri" w:cs="Calibri"/>
              </w:rPr>
              <w:t xml:space="preserve">anage and maintain </w:t>
            </w:r>
            <w:r w:rsidRPr="7DEA79FB" w:rsidR="6232B603">
              <w:rPr>
                <w:rFonts w:ascii="Calibri" w:hAnsi="Calibri" w:eastAsia="Calibri" w:cs="Calibri"/>
              </w:rPr>
              <w:t xml:space="preserve">their </w:t>
            </w:r>
            <w:r w:rsidRPr="7DEA79FB" w:rsidR="222C9AD5">
              <w:rPr>
                <w:rFonts w:ascii="Calibri" w:hAnsi="Calibri" w:eastAsia="Calibri" w:cs="Calibri"/>
              </w:rPr>
              <w:t>own performance appropriately</w:t>
            </w:r>
            <w:r w:rsidRPr="7DEA79FB" w:rsidR="2DFFC415">
              <w:rPr>
                <w:rFonts w:ascii="Calibri" w:hAnsi="Calibri" w:eastAsia="Calibri" w:cs="Calibri"/>
              </w:rPr>
              <w:t>.</w:t>
            </w:r>
          </w:p>
        </w:tc>
        <w:tc>
          <w:tcPr>
            <w:cnfStyle w:val="000000000000" w:firstRow="0" w:lastRow="0" w:firstColumn="0" w:lastColumn="0" w:oddVBand="0" w:evenVBand="0" w:oddHBand="0" w:evenHBand="0" w:firstRowFirstColumn="0" w:firstRowLastColumn="0" w:lastRowFirstColumn="0" w:lastRowLastColumn="0"/>
            <w:tcW w:w="4575" w:type="dxa"/>
            <w:tcMar/>
          </w:tcPr>
          <w:p w:rsidRPr="00381F70" w:rsidR="00BA7B1E" w:rsidP="00381F70" w:rsidRDefault="446F6239" w14:paraId="5EF897B9" w14:textId="5CDC731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Students are able to </w:t>
            </w:r>
            <w:r w:rsidR="0A428E48">
              <w:t>d</w:t>
            </w:r>
            <w:r w:rsidRPr="7DEA79FB" w:rsidR="0A428E48">
              <w:rPr>
                <w:rFonts w:ascii="Calibri" w:hAnsi="Calibri" w:eastAsia="Calibri" w:cs="Calibri"/>
              </w:rPr>
              <w:t>emonstrate effective selection and execution of skills and techniques in a team sport</w:t>
            </w:r>
            <w:r w:rsidRPr="7DEA79FB" w:rsidR="13EBEFE4">
              <w:rPr>
                <w:rFonts w:ascii="Calibri" w:hAnsi="Calibri" w:eastAsia="Calibri" w:cs="Calibri"/>
              </w:rPr>
              <w:t xml:space="preserve">. Students are able to demonstrate effective performance and communication of tactics and strategies This will allow students to </w:t>
            </w:r>
            <w:r w:rsidR="00381F70">
              <w:rPr>
                <w:rFonts w:ascii="Calibri" w:hAnsi="Calibri" w:eastAsia="Calibri" w:cs="Calibri"/>
              </w:rPr>
              <w:t>d</w:t>
            </w:r>
            <w:r w:rsidRPr="00381F70" w:rsidR="13EBEFE4">
              <w:rPr>
                <w:rFonts w:ascii="Calibri" w:hAnsi="Calibri" w:eastAsia="Calibri" w:cs="Calibri"/>
              </w:rPr>
              <w:t>emonstrate creativity and flair during performance, appropriate to the needs of the team</w:t>
            </w:r>
            <w:r w:rsidR="00381F70">
              <w:rPr>
                <w:rFonts w:ascii="Calibri" w:hAnsi="Calibri" w:eastAsia="Calibri" w:cs="Calibri"/>
              </w:rPr>
              <w:t xml:space="preserve"> and fulfil their own role within a team performance effectively. </w:t>
            </w:r>
          </w:p>
          <w:p w:rsidRPr="00FC2FAB" w:rsidR="00BA7B1E" w:rsidP="7DEA79FB" w:rsidRDefault="00BA7B1E" w14:paraId="66FCADA4" w14:textId="274B18A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BA7B1E" w:rsidP="7DEA79FB" w:rsidRDefault="00BA7B1E" w14:paraId="6017CB1A" w14:textId="5F3F327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381F70" w:rsidR="00BA7B1E" w:rsidP="00381F70" w:rsidRDefault="0A428E48" w14:paraId="1FB951B2" w14:textId="088E61B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 xml:space="preserve">Students are able to demonstrate understanding of the sport and awareness of performance of teammates and opponent(s). This will allow students to </w:t>
            </w:r>
            <w:r w:rsidR="00381F70">
              <w:rPr>
                <w:rFonts w:ascii="Calibri" w:hAnsi="Calibri" w:eastAsia="Calibri" w:cs="Calibri"/>
              </w:rPr>
              <w:t>d</w:t>
            </w:r>
            <w:r w:rsidRPr="00381F70">
              <w:rPr>
                <w:rFonts w:ascii="Calibri" w:hAnsi="Calibri" w:eastAsia="Calibri" w:cs="Calibri"/>
              </w:rPr>
              <w:t>emonstrate decision-making and adaptability during performance</w:t>
            </w:r>
            <w:r w:rsidRPr="00381F70" w:rsidR="696A4187">
              <w:rPr>
                <w:rFonts w:ascii="Calibri" w:hAnsi="Calibri" w:eastAsia="Calibri" w:cs="Calibri"/>
              </w:rPr>
              <w:t>.</w:t>
            </w:r>
          </w:p>
          <w:p w:rsidRPr="00FC2FAB" w:rsidR="00BA7B1E" w:rsidP="7DEA79FB" w:rsidRDefault="00BA7B1E" w14:paraId="340F8238" w14:textId="2375CAA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BA7B1E" w:rsidP="7DEA79FB" w:rsidRDefault="00BA7B1E" w14:paraId="2A3A140C" w14:textId="1039351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7DEA79FB" w:rsidRDefault="747EC539" w14:paraId="111FC988" w14:textId="01DBD07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Students are able to </w:t>
            </w:r>
            <w:r w:rsidR="52CC7AED">
              <w:t>d</w:t>
            </w:r>
            <w:r w:rsidRPr="7DEA79FB" w:rsidR="52CC7AED">
              <w:rPr>
                <w:rFonts w:ascii="Calibri" w:hAnsi="Calibri" w:eastAsia="Calibri" w:cs="Calibri"/>
              </w:rPr>
              <w:t>emonstrate effective use of skills and knowledge to safely participate in an outdoor or adventurous activity.</w:t>
            </w:r>
          </w:p>
        </w:tc>
        <w:tc>
          <w:tcPr>
            <w:cnfStyle w:val="000000000000" w:firstRow="0" w:lastRow="0" w:firstColumn="0" w:lastColumn="0" w:oddVBand="0" w:evenVBand="0" w:oddHBand="0" w:evenHBand="0" w:firstRowFirstColumn="0" w:firstRowLastColumn="0" w:lastRowFirstColumn="0" w:lastRowLastColumn="0"/>
            <w:tcW w:w="3675" w:type="dxa"/>
            <w:tcMar/>
          </w:tcPr>
          <w:p w:rsidR="00FC2FAB" w:rsidP="00381F70" w:rsidRDefault="747EC539" w14:paraId="35624B6C" w14:textId="4AF025E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Students are able to </w:t>
            </w:r>
            <w:r w:rsidR="4951F5A0">
              <w:t>d</w:t>
            </w:r>
            <w:r w:rsidRPr="7DEA79FB" w:rsidR="4951F5A0">
              <w:rPr>
                <w:rFonts w:ascii="Calibri" w:hAnsi="Calibri" w:eastAsia="Calibri" w:cs="Calibri"/>
              </w:rPr>
              <w:t xml:space="preserve">escribe the roles and responsibilities of officials in sport and physical activity. This will enable </w:t>
            </w:r>
            <w:r w:rsidR="00381F70">
              <w:rPr>
                <w:rFonts w:ascii="Calibri" w:hAnsi="Calibri" w:eastAsia="Calibri" w:cs="Calibri"/>
              </w:rPr>
              <w:t>students to c</w:t>
            </w:r>
            <w:r w:rsidRPr="00381F70" w:rsidR="4951F5A0">
              <w:rPr>
                <w:rFonts w:ascii="Calibri" w:hAnsi="Calibri" w:eastAsia="Calibri" w:cs="Calibri"/>
              </w:rPr>
              <w:t>ommunicate clearly and effectively with participants while officiating a competitive game or performance.</w:t>
            </w:r>
            <w:r w:rsidR="00381F70">
              <w:rPr>
                <w:rFonts w:ascii="Calibri" w:hAnsi="Calibri" w:eastAsia="Calibri" w:cs="Calibri"/>
              </w:rPr>
              <w:t xml:space="preserve"> It will also allow students to j</w:t>
            </w:r>
            <w:r w:rsidRPr="00381F70" w:rsidR="4951F5A0">
              <w:rPr>
                <w:rFonts w:ascii="Calibri" w:hAnsi="Calibri" w:eastAsia="Calibri" w:cs="Calibri"/>
              </w:rPr>
              <w:t>ustify decisions made as an official and how positioning supported the accurate and appropriate application of rules and regulations.</w:t>
            </w:r>
          </w:p>
          <w:p w:rsidRPr="00381F70" w:rsidR="00381F70" w:rsidP="00381F70" w:rsidRDefault="00381F70" w14:paraId="79E9E6DA" w14:textId="7777777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381F70" w:rsidR="00FC2FAB" w:rsidP="00381F70" w:rsidRDefault="4951F5A0" w14:paraId="0B833097" w14:textId="6700E75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DEA79FB">
              <w:rPr>
                <w:rFonts w:ascii="Calibri" w:hAnsi="Calibri" w:eastAsia="Calibri" w:cs="Calibri"/>
              </w:rPr>
              <w:t xml:space="preserve">Students will be </w:t>
            </w:r>
            <w:r w:rsidRPr="7DEA79FB" w:rsidR="03153528">
              <w:rPr>
                <w:rFonts w:ascii="Calibri" w:hAnsi="Calibri" w:eastAsia="Calibri" w:cs="Calibri"/>
              </w:rPr>
              <w:t>able</w:t>
            </w:r>
            <w:r w:rsidRPr="7DEA79FB">
              <w:rPr>
                <w:rFonts w:ascii="Calibri" w:hAnsi="Calibri" w:eastAsia="Calibri" w:cs="Calibri"/>
              </w:rPr>
              <w:t xml:space="preserve"> to officiate a competitive game or performance situation effectively, applying the rules and regulations accurately. This will enable students t</w:t>
            </w:r>
            <w:r w:rsidR="00381F70">
              <w:rPr>
                <w:rFonts w:ascii="Calibri" w:hAnsi="Calibri" w:eastAsia="Calibri" w:cs="Calibri"/>
              </w:rPr>
              <w:t>o d</w:t>
            </w:r>
            <w:r w:rsidRPr="00381F70">
              <w:rPr>
                <w:rFonts w:ascii="Calibri" w:hAnsi="Calibri" w:eastAsia="Calibri" w:cs="Calibri"/>
              </w:rPr>
              <w:t>emonstrate consistency and confidence in decision-making.</w:t>
            </w:r>
          </w:p>
        </w:tc>
        <w:tc>
          <w:tcPr>
            <w:cnfStyle w:val="000000000000" w:firstRow="0" w:lastRow="0" w:firstColumn="0" w:lastColumn="0" w:oddVBand="0" w:evenVBand="0" w:oddHBand="0" w:evenHBand="0" w:firstRowFirstColumn="0" w:firstRowLastColumn="0" w:lastRowFirstColumn="0" w:lastRowLastColumn="0"/>
            <w:tcW w:w="355" w:type="dxa"/>
            <w:tcMar/>
          </w:tcPr>
          <w:p w:rsidR="6949E955" w:rsidP="7DEA79FB" w:rsidRDefault="6949E955" w14:paraId="1706876C" w14:textId="6697FE00">
            <w:pPr>
              <w:pStyle w:val="ListParagraph"/>
              <w:cnfStyle w:val="000000100000" w:firstRow="0" w:lastRow="0" w:firstColumn="0" w:lastColumn="0" w:oddVBand="0" w:evenVBand="0" w:oddHBand="1" w:evenHBand="0" w:firstRowFirstColumn="0" w:firstRowLastColumn="0" w:lastRowFirstColumn="0" w:lastRowLastColumn="0"/>
            </w:pPr>
          </w:p>
        </w:tc>
      </w:tr>
      <w:tr w:rsidR="00FC2FAB" w:rsidTr="4CC73F27"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68D50E30" w14:textId="77777777">
            <w:r>
              <w:t>What pupils should already know</w:t>
            </w:r>
          </w:p>
          <w:p w:rsidR="00FC2FAB" w:rsidP="0081403D" w:rsidRDefault="00FC2FAB" w14:paraId="508E3A74" w14:textId="77777777">
            <w:r>
              <w:t>(prior learning components)</w:t>
            </w:r>
          </w:p>
          <w:p w:rsidR="00FC2FAB" w:rsidP="0081403D" w:rsidRDefault="00FC2FAB" w14:paraId="044236B6" w14:textId="77777777">
            <w:pPr>
              <w:rPr>
                <w:b w:val="0"/>
                <w:bCs w:val="0"/>
              </w:rPr>
            </w:pPr>
          </w:p>
          <w:p w:rsidR="000A4E54" w:rsidP="0081403D" w:rsidRDefault="000A4E54" w14:paraId="7B654702" w14:textId="1B2C0ED8"/>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DF2370" w:rsidP="0081403D" w:rsidRDefault="524F7929" w14:paraId="62DDEF0A" w14:textId="242F808D">
            <w:pPr>
              <w:cnfStyle w:val="000000000000" w:firstRow="0" w:lastRow="0" w:firstColumn="0" w:lastColumn="0" w:oddVBand="0" w:evenVBand="0" w:oddHBand="0" w:evenHBand="0" w:firstRowFirstColumn="0" w:firstRowLastColumn="0" w:lastRowFirstColumn="0" w:lastRowLastColumn="0"/>
            </w:pPr>
            <w:r>
              <w:t xml:space="preserve">Students </w:t>
            </w:r>
            <w:r w:rsidR="2EEBB625">
              <w:t>will</w:t>
            </w:r>
            <w:r>
              <w:t xml:space="preserve"> already </w:t>
            </w:r>
            <w:r w:rsidR="4932AD28">
              <w:t>have knowledge of</w:t>
            </w:r>
            <w:r>
              <w:t xml:space="preserve"> the basic skills, techniques, tactics, and strategies in Badminton alongside any other sports they may</w:t>
            </w:r>
            <w:r w:rsidR="38088226">
              <w:t xml:space="preserve"> participate in outside of sixth form. They should understand decision making and how to maintain performance. </w:t>
            </w:r>
          </w:p>
        </w:tc>
        <w:tc>
          <w:tcPr>
            <w:cnfStyle w:val="000000000000" w:firstRow="0" w:lastRow="0" w:firstColumn="0" w:lastColumn="0" w:oddVBand="0" w:evenVBand="0" w:oddHBand="0" w:evenHBand="0" w:firstRowFirstColumn="0" w:firstRowLastColumn="0" w:lastRowFirstColumn="0" w:lastRowLastColumn="0"/>
            <w:tcW w:w="4575" w:type="dxa"/>
            <w:tcMar/>
          </w:tcPr>
          <w:p w:rsidRPr="008A7E3F" w:rsidR="00FC2FAB" w:rsidP="0081403D" w:rsidRDefault="28851FC1" w14:paraId="32D53F07" w14:textId="43ECA6DD">
            <w:pPr>
              <w:cnfStyle w:val="000000000000" w:firstRow="0" w:lastRow="0" w:firstColumn="0" w:lastColumn="0" w:oddVBand="0" w:evenVBand="0" w:oddHBand="0" w:evenHBand="0" w:firstRowFirstColumn="0" w:firstRowLastColumn="0" w:lastRowFirstColumn="0" w:lastRowLastColumn="0"/>
            </w:pPr>
            <w:r>
              <w:t xml:space="preserve">Students </w:t>
            </w:r>
            <w:r w:rsidR="07A41335">
              <w:t>will</w:t>
            </w:r>
            <w:r>
              <w:t xml:space="preserve"> already have knowledge of the basic skills, techniques, tactics, and strategies in a range of team sports such as Football, Netball, Basketball, Badminton doubles etc. alongside any other sports they may participate in outside of sixth form. They should understand decision making and how to fulfil own role within a team. </w:t>
            </w:r>
          </w:p>
          <w:p w:rsidRPr="008A7E3F" w:rsidR="00FC2FAB" w:rsidP="7DEA79FB" w:rsidRDefault="00FC2FAB" w14:paraId="7728304A" w14:textId="6BEFF06B">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0081403D" w:rsidRDefault="27378CAD" w14:paraId="5BD18908" w14:textId="409E2B00">
            <w:pPr>
              <w:cnfStyle w:val="000000000000" w:firstRow="0" w:lastRow="0" w:firstColumn="0" w:lastColumn="0" w:oddVBand="0" w:evenVBand="0" w:oddHBand="0" w:evenHBand="0" w:firstRowFirstColumn="0" w:firstRowLastColumn="0" w:lastRowFirstColumn="0" w:lastRowLastColumn="0"/>
            </w:pPr>
            <w:r>
              <w:t xml:space="preserve">Students will all understand the importance of teamwork and leadership skills when participating in outdoor adventurous activity. </w:t>
            </w:r>
            <w:r w:rsidR="73F731BA">
              <w:t>They</w:t>
            </w:r>
            <w:r>
              <w:t xml:space="preserve"> will have</w:t>
            </w:r>
            <w:r w:rsidR="37A5B220">
              <w:t xml:space="preserve"> basic</w:t>
            </w:r>
            <w:r>
              <w:t xml:space="preserve"> knowledge </w:t>
            </w:r>
            <w:r w:rsidR="057FE9C7">
              <w:t xml:space="preserve">and understanding </w:t>
            </w:r>
            <w:r>
              <w:t>of the health and safety requirement</w:t>
            </w:r>
            <w:r w:rsidR="6147A0B0">
              <w:t xml:space="preserve">s. Most </w:t>
            </w:r>
            <w:r w:rsidR="7FDC1588">
              <w:t>students</w:t>
            </w:r>
            <w:r w:rsidR="6147A0B0">
              <w:t xml:space="preserve"> will have </w:t>
            </w:r>
            <w:r w:rsidR="586D160F">
              <w:t>participated</w:t>
            </w:r>
            <w:r w:rsidR="6147A0B0">
              <w:t xml:space="preserve"> in climbing or bouldering if an internal Shelley College</w:t>
            </w:r>
            <w:r w:rsidR="53C14507">
              <w:t xml:space="preserve"> </w:t>
            </w:r>
            <w:r w:rsidR="6147A0B0">
              <w:t xml:space="preserve">student.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0081403D" w:rsidRDefault="0895FAE2" w14:paraId="1082E561" w14:textId="04745107">
            <w:pPr>
              <w:cnfStyle w:val="000000000000" w:firstRow="0" w:lastRow="0" w:firstColumn="0" w:lastColumn="0" w:oddVBand="0" w:evenVBand="0" w:oddHBand="0" w:evenHBand="0" w:firstRowFirstColumn="0" w:firstRowLastColumn="0" w:lastRowFirstColumn="0" w:lastRowLastColumn="0"/>
            </w:pPr>
            <w:r>
              <w:t xml:space="preserve">Students will </w:t>
            </w:r>
            <w:r w:rsidR="5CAAD7A8">
              <w:t xml:space="preserve">have basic knowledge of the roles and responsibilities of officials through PE lessons and spectatorship in sport. </w:t>
            </w:r>
          </w:p>
        </w:tc>
        <w:tc>
          <w:tcPr>
            <w:cnfStyle w:val="000000000000" w:firstRow="0" w:lastRow="0" w:firstColumn="0" w:lastColumn="0" w:oddVBand="0" w:evenVBand="0" w:oddHBand="0" w:evenHBand="0" w:firstRowFirstColumn="0" w:firstRowLastColumn="0" w:lastRowFirstColumn="0" w:lastRowLastColumn="0"/>
            <w:tcW w:w="355" w:type="dxa"/>
            <w:tcMar/>
          </w:tcPr>
          <w:p w:rsidR="6907C0FE" w:rsidP="58FC4D78" w:rsidRDefault="6907C0FE" w14:paraId="6B3AF514" w14:textId="6958488B">
            <w:pPr>
              <w:cnfStyle w:val="000000000000" w:firstRow="0" w:lastRow="0" w:firstColumn="0" w:lastColumn="0" w:oddVBand="0" w:evenVBand="0" w:oddHBand="0" w:evenHBand="0" w:firstRowFirstColumn="0" w:firstRowLastColumn="0" w:lastRowFirstColumn="0" w:lastRowLastColumn="0"/>
            </w:pPr>
          </w:p>
        </w:tc>
      </w:tr>
      <w:tr w:rsidR="00FC2FAB" w:rsidTr="4CC73F27" w14:paraId="07BCF150" w14:textId="77777777">
        <w:trPr>
          <w:cnfStyle w:val="000000100000" w:firstRow="0" w:lastRow="0" w:firstColumn="0" w:lastColumn="0" w:oddVBand="0" w:evenVBand="0" w:oddHBand="1" w:evenHBand="0" w:firstRowFirstColumn="0" w:firstRowLastColumn="0" w:lastRowFirstColumn="0" w:lastRowLastColumn="0"/>
          <w:trHeight w:val="2212"/>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326D097C" w14:textId="77777777">
            <w:pPr>
              <w:rPr>
                <w:b w:val="0"/>
                <w:bCs w:val="0"/>
              </w:rPr>
            </w:pPr>
            <w:r>
              <w:t>Transferrable knowledge (skills)</w:t>
            </w:r>
          </w:p>
          <w:p w:rsidR="000A4E54" w:rsidP="0081403D" w:rsidRDefault="000A4E54" w14:paraId="6BD3384B" w14:textId="77777777">
            <w:pPr>
              <w:rPr>
                <w:b w:val="0"/>
                <w:bCs w:val="0"/>
              </w:rPr>
            </w:pPr>
          </w:p>
          <w:p w:rsidR="000A4E54" w:rsidP="0081403D" w:rsidRDefault="000A4E54" w14:paraId="6A8E4C87" w14:textId="77777777">
            <w:pPr>
              <w:rPr>
                <w:b w:val="0"/>
                <w:bCs w:val="0"/>
              </w:rPr>
            </w:pPr>
          </w:p>
          <w:p w:rsidR="000A4E54" w:rsidP="0081403D" w:rsidRDefault="000A4E54" w14:paraId="75F69E30" w14:textId="21238411"/>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DF2370" w:rsidP="0081403D" w:rsidRDefault="0B91270D" w14:paraId="6000A00E" w14:textId="7A9B5B87">
            <w:pPr>
              <w:cnfStyle w:val="000000100000" w:firstRow="0" w:lastRow="0" w:firstColumn="0" w:lastColumn="0" w:oddVBand="0" w:evenVBand="0" w:oddHBand="1" w:evenHBand="0" w:firstRowFirstColumn="0" w:firstRowLastColumn="0" w:lastRowFirstColumn="0" w:lastRowLastColumn="0"/>
            </w:pPr>
            <w:r>
              <w:t xml:space="preserve">Knowledge of skills, techniques and tactics in an individual sport can be transferable to the task 2 team performance particularly if students chose to repeat the same sport </w:t>
            </w:r>
            <w:r w:rsidR="7FEF40F1">
              <w:t>e.g.,</w:t>
            </w:r>
            <w:r>
              <w:t xml:space="preserve"> Badminto</w:t>
            </w:r>
            <w:r w:rsidR="185E53D5">
              <w:t xml:space="preserve">n doubles. This knowledge and skills can enhance their performance over time. Knowledge of the technique and tactics will also allow officials to make fair and accurate decision in task 4. </w:t>
            </w:r>
          </w:p>
        </w:tc>
        <w:tc>
          <w:tcPr>
            <w:cnfStyle w:val="000000000000" w:firstRow="0" w:lastRow="0" w:firstColumn="0" w:lastColumn="0" w:oddVBand="0" w:evenVBand="0" w:oddHBand="0" w:evenHBand="0" w:firstRowFirstColumn="0" w:firstRowLastColumn="0" w:lastRowFirstColumn="0" w:lastRowLastColumn="0"/>
            <w:tcW w:w="4575" w:type="dxa"/>
            <w:tcMar/>
          </w:tcPr>
          <w:p w:rsidRPr="001F3CC3" w:rsidR="008A79D2" w:rsidP="7DEA79FB" w:rsidRDefault="185E53D5" w14:paraId="0F0D6E7B" w14:textId="7DEFBE80">
            <w:pPr>
              <w:cnfStyle w:val="000000100000" w:firstRow="0" w:lastRow="0" w:firstColumn="0" w:lastColumn="0" w:oddVBand="0" w:evenVBand="0" w:oddHBand="1" w:evenHBand="0" w:firstRowFirstColumn="0" w:firstRowLastColumn="0" w:lastRowFirstColumn="0" w:lastRowLastColumn="0"/>
            </w:pPr>
            <w:r>
              <w:t>Knowledge of skills, techniques and tactics in a team sport can be transferable to the task 1 individual performance particularly if students chose to repeat the same sport e.g., Badminton singles. This knowledge and skills can enhance their performance over time. Knowledge of the technique and tactics will also allow officials to make fair and accurate decision in task 4.</w:t>
            </w:r>
            <w:r w:rsidR="02F88D2E">
              <w:t xml:space="preserve"> </w:t>
            </w:r>
          </w:p>
          <w:p w:rsidRPr="001F3CC3" w:rsidR="008A79D2" w:rsidP="58FC4D78" w:rsidRDefault="008A79D2" w14:paraId="13093026" w14:textId="2ADE7BFB">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0081403D" w:rsidRDefault="02F88D2E" w14:paraId="6288ED55" w14:textId="2F22169F">
            <w:pPr>
              <w:cnfStyle w:val="000000100000" w:firstRow="0" w:lastRow="0" w:firstColumn="0" w:lastColumn="0" w:oddVBand="0" w:evenVBand="0" w:oddHBand="1" w:evenHBand="0" w:firstRowFirstColumn="0" w:firstRowLastColumn="0" w:lastRowFirstColumn="0" w:lastRowLastColumn="0"/>
            </w:pPr>
            <w:r>
              <w:t xml:space="preserve">In Unit 2 students will have learnt the health and safety requirements </w:t>
            </w:r>
            <w:r w:rsidR="480408C3">
              <w:t xml:space="preserve">necessary when planning and delivering sports and physical activity sessions. This knowledge is transferable in Unit 18 task 3 as it is the foundation knowledge required for the safe set up and delivery of outdoor adventurous activity. This knowledge will allow students to participate in outdoor </w:t>
            </w:r>
            <w:r w:rsidR="12F1E89B">
              <w:t xml:space="preserve">adventurous activity in practical lessons and extracurricular.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0081403D" w:rsidRDefault="5196CDCC" w14:paraId="3A05B351" w14:textId="3FDAD966">
            <w:pPr>
              <w:cnfStyle w:val="000000100000" w:firstRow="0" w:lastRow="0" w:firstColumn="0" w:lastColumn="0" w:oddVBand="0" w:evenVBand="0" w:oddHBand="1" w:evenHBand="0" w:firstRowFirstColumn="0" w:firstRowLastColumn="0" w:lastRowFirstColumn="0" w:lastRowLastColumn="0"/>
            </w:pPr>
            <w:r>
              <w:t xml:space="preserve">Knowledge of the rules and regulations will enable students to become a more effective performer in Task 1 and 2, </w:t>
            </w:r>
            <w:r w:rsidR="757089D8">
              <w:t>practical lessons</w:t>
            </w:r>
            <w:r>
              <w:t xml:space="preserve"> and</w:t>
            </w:r>
            <w:r w:rsidR="43AF396F">
              <w:t xml:space="preserve"> </w:t>
            </w:r>
            <w:r w:rsidR="763C40F7">
              <w:t>extracurricular</w:t>
            </w:r>
            <w:r>
              <w:t xml:space="preserve"> as they have a thorough understanding of the sport. </w:t>
            </w:r>
            <w:r w:rsidR="45B56BE3">
              <w:t>Officiating will improve students' ability to communicate effectively</w:t>
            </w:r>
            <w:r w:rsidR="0F3A7F18">
              <w:t xml:space="preserve"> and</w:t>
            </w:r>
            <w:r w:rsidR="45B56BE3">
              <w:t xml:space="preserve"> make informed </w:t>
            </w:r>
            <w:r w:rsidR="47F4343A">
              <w:t xml:space="preserve">decisions as a sports leader. This is transferable across each unit, in higher education and in the workplace. </w:t>
            </w:r>
          </w:p>
        </w:tc>
        <w:tc>
          <w:tcPr>
            <w:cnfStyle w:val="000000000000" w:firstRow="0" w:lastRow="0" w:firstColumn="0" w:lastColumn="0" w:oddVBand="0" w:evenVBand="0" w:oddHBand="0" w:evenHBand="0" w:firstRowFirstColumn="0" w:firstRowLastColumn="0" w:lastRowFirstColumn="0" w:lastRowLastColumn="0"/>
            <w:tcW w:w="355" w:type="dxa"/>
            <w:tcMar/>
          </w:tcPr>
          <w:p w:rsidR="6251F543" w:rsidP="58FC4D78" w:rsidRDefault="6251F543" w14:paraId="7341333D" w14:textId="440EDADF">
            <w:pPr>
              <w:cnfStyle w:val="000000100000" w:firstRow="0" w:lastRow="0" w:firstColumn="0" w:lastColumn="0" w:oddVBand="0" w:evenVBand="0" w:oddHBand="1" w:evenHBand="0" w:firstRowFirstColumn="0" w:firstRowLastColumn="0" w:lastRowFirstColumn="0" w:lastRowLastColumn="0"/>
            </w:pPr>
          </w:p>
        </w:tc>
      </w:tr>
      <w:tr w:rsidR="00FC2FAB" w:rsidTr="4CC73F27"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4B87B9B2" w14:textId="77777777">
            <w:pPr>
              <w:rPr>
                <w:b w:val="0"/>
                <w:bCs w:val="0"/>
              </w:rPr>
            </w:pPr>
            <w:r>
              <w:t>Key vocabulary pupil will know and learn</w:t>
            </w:r>
          </w:p>
          <w:p w:rsidR="000A4E54" w:rsidP="0081403D" w:rsidRDefault="000A4E54" w14:paraId="5E2ED96A" w14:textId="77777777">
            <w:pPr>
              <w:rPr>
                <w:b w:val="0"/>
                <w:bCs w:val="0"/>
              </w:rPr>
            </w:pPr>
          </w:p>
          <w:p w:rsidR="000A4E54" w:rsidP="0081403D" w:rsidRDefault="000A4E54" w14:paraId="76823717" w14:textId="30EBB942"/>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DF2370" w:rsidP="0081403D" w:rsidRDefault="176428AB" w14:paraId="7BE74DEE" w14:textId="51FD2C8F">
            <w:pPr>
              <w:cnfStyle w:val="000000000000" w:firstRow="0" w:lastRow="0" w:firstColumn="0" w:lastColumn="0" w:oddVBand="0" w:evenVBand="0" w:oddHBand="0" w:evenHBand="0" w:firstRowFirstColumn="0" w:firstRowLastColumn="0" w:lastRowFirstColumn="0" w:lastRowLastColumn="0"/>
            </w:pPr>
            <w:r>
              <w:t xml:space="preserve">Skill, technique, creativity and flair, tactics, strategies, </w:t>
            </w:r>
            <w:r w:rsidR="6A6DA09D">
              <w:t>decision</w:t>
            </w:r>
            <w:r>
              <w:t xml:space="preserve"> making, </w:t>
            </w:r>
            <w:r w:rsidR="664A76AB">
              <w:t>maintain</w:t>
            </w:r>
            <w:r w:rsidR="2C42A44E">
              <w:t xml:space="preserve"> performance, adaptability. </w:t>
            </w:r>
          </w:p>
        </w:tc>
        <w:tc>
          <w:tcPr>
            <w:cnfStyle w:val="000000000000" w:firstRow="0" w:lastRow="0" w:firstColumn="0" w:lastColumn="0" w:oddVBand="0" w:evenVBand="0" w:oddHBand="0" w:evenHBand="0" w:firstRowFirstColumn="0" w:firstRowLastColumn="0" w:lastRowFirstColumn="0" w:lastRowLastColumn="0"/>
            <w:tcW w:w="4575" w:type="dxa"/>
            <w:tcMar/>
          </w:tcPr>
          <w:p w:rsidRPr="00D86CFF" w:rsidR="00BA7B1E" w:rsidP="00A342F0" w:rsidRDefault="1429C0EC" w14:paraId="12AA25A4" w14:textId="0A3D988B">
            <w:pPr>
              <w:cnfStyle w:val="000000000000" w:firstRow="0" w:lastRow="0" w:firstColumn="0" w:lastColumn="0" w:oddVBand="0" w:evenVBand="0" w:oddHBand="0" w:evenHBand="0" w:firstRowFirstColumn="0" w:firstRowLastColumn="0" w:lastRowFirstColumn="0" w:lastRowLastColumn="0"/>
            </w:pPr>
            <w:r>
              <w:t>Skill, technique, creativity and flair, tactics, strategies, decision making, adaptability.</w:t>
            </w:r>
          </w:p>
          <w:p w:rsidRPr="00D86CFF" w:rsidR="00BA7B1E" w:rsidP="7DEA79FB" w:rsidRDefault="00BA7B1E" w14:paraId="73A5987F" w14:textId="62B1A793">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0081403D" w:rsidRDefault="1429C0EC" w14:paraId="32D835DA" w14:textId="1FC622EC">
            <w:pPr>
              <w:cnfStyle w:val="000000000000" w:firstRow="0" w:lastRow="0" w:firstColumn="0" w:lastColumn="0" w:oddVBand="0" w:evenVBand="0" w:oddHBand="0" w:evenHBand="0" w:firstRowFirstColumn="0" w:firstRowLastColumn="0" w:lastRowFirstColumn="0" w:lastRowLastColumn="0"/>
            </w:pPr>
            <w:r>
              <w:t xml:space="preserve">Outdoor adventurous activity, climbing, health and safety, communication, use and care of equipment, emergency procedures, teamwork, leadership.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0081403D" w:rsidRDefault="1429C0EC" w14:paraId="2B96AD76" w14:textId="7CF033D5">
            <w:pPr>
              <w:cnfStyle w:val="000000000000" w:firstRow="0" w:lastRow="0" w:firstColumn="0" w:lastColumn="0" w:oddVBand="0" w:evenVBand="0" w:oddHBand="0" w:evenHBand="0" w:firstRowFirstColumn="0" w:firstRowLastColumn="0" w:lastRowFirstColumn="0" w:lastRowLastColumn="0"/>
            </w:pPr>
            <w:r>
              <w:t>Official, referee, umpire, rules, regulations, safety, scoring,</w:t>
            </w:r>
            <w:r w:rsidR="3887AF1A">
              <w:t xml:space="preserve"> confident,</w:t>
            </w:r>
            <w:r>
              <w:t xml:space="preserve"> consistent, accurate, </w:t>
            </w:r>
            <w:r w:rsidR="758B0EE9">
              <w:t xml:space="preserve">communication, body position. </w:t>
            </w:r>
          </w:p>
        </w:tc>
        <w:tc>
          <w:tcPr>
            <w:cnfStyle w:val="000000000000" w:firstRow="0" w:lastRow="0" w:firstColumn="0" w:lastColumn="0" w:oddVBand="0" w:evenVBand="0" w:oddHBand="0" w:evenHBand="0" w:firstRowFirstColumn="0" w:firstRowLastColumn="0" w:lastRowFirstColumn="0" w:lastRowLastColumn="0"/>
            <w:tcW w:w="355" w:type="dxa"/>
            <w:tcMar/>
          </w:tcPr>
          <w:p w:rsidR="2C17BCB5" w:rsidP="58FC4D78" w:rsidRDefault="2C17BCB5" w14:paraId="6E9CA373" w14:textId="2F136717">
            <w:pPr>
              <w:cnfStyle w:val="000000000000" w:firstRow="0" w:lastRow="0" w:firstColumn="0" w:lastColumn="0" w:oddVBand="0" w:evenVBand="0" w:oddHBand="0" w:evenHBand="0" w:firstRowFirstColumn="0" w:firstRowLastColumn="0" w:lastRowFirstColumn="0" w:lastRowLastColumn="0"/>
            </w:pPr>
          </w:p>
        </w:tc>
      </w:tr>
      <w:tr w:rsidR="00FC2FAB" w:rsidTr="4CC73F27"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29A6470A" w14:textId="77777777">
            <w:pPr>
              <w:rPr>
                <w:b w:val="0"/>
                <w:bCs w:val="0"/>
              </w:rPr>
            </w:pPr>
            <w:r>
              <w:t>Assessment activities</w:t>
            </w:r>
          </w:p>
          <w:p w:rsidR="000A4E54" w:rsidP="0081403D" w:rsidRDefault="000A4E54" w14:paraId="7BFD703C" w14:textId="136D32EA"/>
          <w:p w:rsidR="000A4E54" w:rsidP="0081403D" w:rsidRDefault="000A4E54" w14:paraId="5F46EEA2" w14:textId="77777777">
            <w:pPr>
              <w:rPr>
                <w:b w:val="0"/>
                <w:bCs w:val="0"/>
              </w:rPr>
            </w:pPr>
          </w:p>
          <w:p w:rsidR="000A4E54" w:rsidP="0081403D" w:rsidRDefault="000A4E54" w14:paraId="02EA02CF" w14:textId="6B000CF1"/>
        </w:tc>
        <w:tc>
          <w:tcPr>
            <w:cnfStyle w:val="000000000000" w:firstRow="0" w:lastRow="0" w:firstColumn="0" w:lastColumn="0" w:oddVBand="0" w:evenVBand="0" w:oddHBand="0" w:evenHBand="0" w:firstRowFirstColumn="0" w:firstRowLastColumn="0" w:lastRowFirstColumn="0" w:lastRowLastColumn="0"/>
            <w:tcW w:w="4650" w:type="dxa"/>
            <w:tcMar/>
          </w:tcPr>
          <w:p w:rsidR="22748482" w:rsidP="22748482" w:rsidRDefault="22748482" w14:paraId="63021BCA" w14:textId="42DC91FD">
            <w:pPr>
              <w:pStyle w:val="Normal"/>
              <w:spacing w:line="259" w:lineRule="auto"/>
              <w:rPr>
                <w:rFonts w:ascii="Calibri" w:hAnsi="Calibri" w:eastAsia="Calibri" w:cs="Calibri"/>
                <w:color w:val="000000" w:themeColor="text1" w:themeTint="FF" w:themeShade="FF"/>
              </w:rPr>
            </w:pPr>
            <w:r w:rsidRPr="1366218C" w:rsidR="08D0EF0F">
              <w:rPr>
                <w:rFonts w:ascii="Calibri" w:hAnsi="Calibri" w:eastAsia="Calibri" w:cs="Calibri"/>
                <w:color w:val="000000" w:themeColor="text1" w:themeTint="FF" w:themeShade="FF"/>
              </w:rPr>
              <w:t>Learning outcome 1 completion;</w:t>
            </w:r>
          </w:p>
          <w:p w:rsidR="1AC6E298" w:rsidP="22748482" w:rsidRDefault="1AC6E298" w14:paraId="56C60B22" w14:textId="1B58C269">
            <w:pPr>
              <w:pStyle w:val="Normal"/>
              <w:spacing w:line="259" w:lineRule="auto"/>
              <w:rPr>
                <w:rFonts w:ascii="Calibri" w:hAnsi="Calibri" w:eastAsia="Calibri" w:cs="Calibri"/>
                <w:noProof w:val="0"/>
                <w:sz w:val="22"/>
                <w:szCs w:val="22"/>
                <w:lang w:val="en-GB"/>
              </w:rPr>
            </w:pPr>
            <w:r w:rsidRPr="22748482" w:rsidR="1AC6E298">
              <w:rPr>
                <w:rFonts w:ascii="Calibri" w:hAnsi="Calibri" w:eastAsia="Calibri" w:cs="Calibri"/>
                <w:noProof w:val="0"/>
                <w:sz w:val="22"/>
                <w:szCs w:val="22"/>
                <w:lang w:val="en-GB"/>
              </w:rPr>
              <w:t>P1 Demonstrate effective selection and execution of skills and techniques in an individual sport.</w:t>
            </w:r>
          </w:p>
          <w:p w:rsidR="1AC6E298" w:rsidP="22748482" w:rsidRDefault="1AC6E298" w14:paraId="2C226CAC" w14:textId="15C74C99">
            <w:pPr>
              <w:pStyle w:val="Normal"/>
              <w:spacing w:line="259" w:lineRule="auto"/>
              <w:rPr>
                <w:rFonts w:ascii="Calibri" w:hAnsi="Calibri" w:eastAsia="Calibri" w:cs="Calibri"/>
                <w:noProof w:val="0"/>
                <w:sz w:val="22"/>
                <w:szCs w:val="22"/>
                <w:lang w:val="en-GB"/>
              </w:rPr>
            </w:pPr>
            <w:r w:rsidRPr="22748482" w:rsidR="1AC6E298">
              <w:rPr>
                <w:rFonts w:ascii="Calibri" w:hAnsi="Calibri" w:eastAsia="Calibri" w:cs="Calibri"/>
                <w:noProof w:val="0"/>
                <w:sz w:val="22"/>
                <w:szCs w:val="22"/>
                <w:lang w:val="en-GB"/>
              </w:rPr>
              <w:t>P2: Demonstrate effective selection of tactics and strategies during performance.</w:t>
            </w:r>
          </w:p>
          <w:p w:rsidR="1AC6E298" w:rsidP="22748482" w:rsidRDefault="1AC6E298" w14:paraId="71D811B4" w14:textId="3EAFB030">
            <w:pPr>
              <w:pStyle w:val="Normal"/>
              <w:spacing w:line="259" w:lineRule="auto"/>
              <w:rPr>
                <w:rFonts w:ascii="Calibri" w:hAnsi="Calibri" w:eastAsia="Calibri" w:cs="Calibri"/>
                <w:noProof w:val="0"/>
                <w:sz w:val="22"/>
                <w:szCs w:val="22"/>
                <w:lang w:val="en-GB"/>
              </w:rPr>
            </w:pPr>
            <w:r w:rsidRPr="22748482" w:rsidR="1AC6E298">
              <w:rPr>
                <w:rFonts w:ascii="Calibri" w:hAnsi="Calibri" w:eastAsia="Calibri" w:cs="Calibri"/>
                <w:noProof w:val="0"/>
                <w:sz w:val="22"/>
                <w:szCs w:val="22"/>
                <w:lang w:val="en-GB"/>
              </w:rPr>
              <w:t>P3: Manage and maintain own performance appropriately.</w:t>
            </w:r>
          </w:p>
          <w:p w:rsidR="1AC6E298" w:rsidP="22748482" w:rsidRDefault="1AC6E298" w14:paraId="153C2D7C" w14:textId="5C807255">
            <w:pPr>
              <w:pStyle w:val="Normal"/>
              <w:spacing w:line="259" w:lineRule="auto"/>
              <w:rPr>
                <w:rFonts w:ascii="Calibri" w:hAnsi="Calibri" w:eastAsia="Calibri" w:cs="Calibri"/>
                <w:noProof w:val="0"/>
                <w:sz w:val="22"/>
                <w:szCs w:val="22"/>
                <w:lang w:val="en-GB"/>
              </w:rPr>
            </w:pPr>
            <w:r w:rsidRPr="22748482" w:rsidR="1AC6E298">
              <w:rPr>
                <w:rFonts w:ascii="Calibri" w:hAnsi="Calibri" w:eastAsia="Calibri" w:cs="Calibri"/>
                <w:noProof w:val="0"/>
                <w:sz w:val="22"/>
                <w:szCs w:val="22"/>
                <w:lang w:val="en-GB"/>
              </w:rPr>
              <w:t>M1: Demonstrate understanding of the sport and awareness of own performance and that of opponent(s) through decision-making and adaptability during performance.</w:t>
            </w:r>
          </w:p>
          <w:p w:rsidR="1AC6E298" w:rsidP="22748482" w:rsidRDefault="1AC6E298" w14:paraId="72D37C1D" w14:textId="663BAA0D">
            <w:pPr>
              <w:pStyle w:val="Normal"/>
              <w:spacing w:line="259" w:lineRule="auto"/>
              <w:rPr>
                <w:rFonts w:ascii="Calibri" w:hAnsi="Calibri" w:eastAsia="Calibri" w:cs="Calibri"/>
                <w:noProof w:val="0"/>
                <w:sz w:val="22"/>
                <w:szCs w:val="22"/>
                <w:lang w:val="en-GB"/>
              </w:rPr>
            </w:pPr>
            <w:r w:rsidRPr="22748482" w:rsidR="1AC6E298">
              <w:rPr>
                <w:rFonts w:ascii="Calibri" w:hAnsi="Calibri" w:eastAsia="Calibri" w:cs="Calibri"/>
                <w:noProof w:val="0"/>
                <w:sz w:val="22"/>
                <w:szCs w:val="22"/>
                <w:lang w:val="en-GB"/>
              </w:rPr>
              <w:t>D1: Demonstrate creativity and flair during performance.</w:t>
            </w:r>
          </w:p>
          <w:p w:rsidRPr="00FC2FAB" w:rsidR="00DF2370" w:rsidP="58FC4D78" w:rsidRDefault="00DF2370" w14:paraId="2A548650" w14:textId="521452C8">
            <w:pPr>
              <w:cnfStyle w:val="000000100000" w:firstRow="0" w:lastRow="0" w:firstColumn="0" w:lastColumn="0" w:oddVBand="0" w:evenVBand="0" w:oddHBand="1" w:evenHBand="0" w:firstRowFirstColumn="0" w:firstRowLastColumn="0" w:lastRowFirstColumn="0" w:lastRowLastColumn="0"/>
            </w:pPr>
          </w:p>
          <w:p w:rsidRPr="00FC2FAB" w:rsidR="00DF2370" w:rsidP="64D47762" w:rsidRDefault="00DF2370" w14:paraId="2EB65584" w14:textId="576CA1F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6B73EBF8">
              <w:rPr>
                <w:rFonts w:ascii="Calibri" w:hAnsi="Calibri" w:eastAsia="Calibri" w:cs="Calibri"/>
                <w:color w:val="000000" w:themeColor="text1" w:themeTint="FF" w:themeShade="FF"/>
              </w:rPr>
              <w:t>Hand in for this assignment is the last week of half term 2</w:t>
            </w:r>
          </w:p>
          <w:p w:rsidRPr="00FC2FAB" w:rsidR="00DF2370" w:rsidP="64D47762" w:rsidRDefault="00DF2370" w14:paraId="4DCBC4E8" w14:textId="787365F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p>
          <w:p w:rsidRPr="00FC2FAB" w:rsidR="00DF2370" w:rsidP="1366218C" w:rsidRDefault="00DF2370" w14:paraId="48B1287D" w14:textId="076C48F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0BE2CC9F">
              <w:rPr>
                <w:rFonts w:ascii="Calibri" w:hAnsi="Calibri" w:eastAsia="Calibri" w:cs="Calibri"/>
                <w:color w:val="000000" w:themeColor="text1" w:themeTint="FF" w:themeShade="FF"/>
              </w:rPr>
              <w:t>Ongoing practical assessment of each student's performance in an individual sport of choice throughout the topic. A final assessment in a competitive scenario will follow at the end of the topic. A witness statement will be provided by the observer. This will be marked by an internal assessor, internally verified then externally moderated.</w:t>
            </w:r>
          </w:p>
          <w:p w:rsidRPr="00FC2FAB" w:rsidR="00DF2370" w:rsidP="1366218C" w:rsidRDefault="00DF2370" w14:paraId="11784508" w14:textId="505936CF">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575" w:type="dxa"/>
            <w:tcMar/>
          </w:tcPr>
          <w:p w:rsidRPr="006422EC" w:rsidR="00FC2FAB" w:rsidP="22748482" w:rsidRDefault="00FC2FAB" w14:paraId="0C1691D0" w14:textId="2AF6875E">
            <w:pPr>
              <w:cnfStyle w:val="000000100000" w:firstRow="0" w:lastRow="0" w:firstColumn="0" w:lastColumn="0" w:oddVBand="0" w:evenVBand="0" w:oddHBand="1" w:evenHBand="0" w:firstRowFirstColumn="0" w:firstRowLastColumn="0" w:lastRowFirstColumn="0" w:lastRowLastColumn="0"/>
              <w:rPr>
                <w:sz w:val="20"/>
                <w:szCs w:val="20"/>
              </w:rPr>
            </w:pPr>
            <w:r w:rsidRPr="1366218C" w:rsidR="0BE2CC9F">
              <w:rPr>
                <w:sz w:val="20"/>
                <w:szCs w:val="20"/>
              </w:rPr>
              <w:t>Learning outcome 2 completion;</w:t>
            </w:r>
          </w:p>
          <w:p w:rsidRPr="006422EC" w:rsidR="00FC2FAB" w:rsidP="22748482" w:rsidRDefault="00FC2FAB" w14:paraId="4FC1ED22" w14:textId="4C1DF881">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7A195530">
              <w:rPr>
                <w:rFonts w:ascii="Calibri" w:hAnsi="Calibri" w:eastAsia="Calibri" w:cs="Calibri"/>
                <w:noProof w:val="0"/>
                <w:sz w:val="20"/>
                <w:szCs w:val="20"/>
                <w:lang w:val="en-GB"/>
              </w:rPr>
              <w:t>P</w:t>
            </w:r>
            <w:r w:rsidRPr="22748482" w:rsidR="7A195530">
              <w:rPr>
                <w:rFonts w:ascii="Calibri" w:hAnsi="Calibri" w:eastAsia="Calibri" w:cs="Calibri"/>
                <w:noProof w:val="0"/>
                <w:sz w:val="22"/>
                <w:szCs w:val="22"/>
                <w:lang w:val="en-GB"/>
              </w:rPr>
              <w:t>4: Demonstrate effective selection and execution of skills and techniques in a team sport.</w:t>
            </w:r>
          </w:p>
          <w:p w:rsidRPr="006422EC" w:rsidR="00FC2FAB" w:rsidP="22748482" w:rsidRDefault="00FC2FAB" w14:paraId="0AC0ECA5" w14:textId="6126E02C">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7A195530">
              <w:rPr>
                <w:rFonts w:ascii="Calibri" w:hAnsi="Calibri" w:eastAsia="Calibri" w:cs="Calibri"/>
                <w:noProof w:val="0"/>
                <w:sz w:val="22"/>
                <w:szCs w:val="22"/>
                <w:lang w:val="en-GB"/>
              </w:rPr>
              <w:t>P5: Demonstrate effective performance and communication of tactics and strategies.</w:t>
            </w:r>
          </w:p>
          <w:p w:rsidRPr="006422EC" w:rsidR="00FC2FAB" w:rsidP="22748482" w:rsidRDefault="00FC2FAB" w14:paraId="729264A4" w14:textId="413AFC7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7A195530">
              <w:rPr>
                <w:rFonts w:ascii="Calibri" w:hAnsi="Calibri" w:eastAsia="Calibri" w:cs="Calibri"/>
                <w:noProof w:val="0"/>
                <w:sz w:val="22"/>
                <w:szCs w:val="22"/>
                <w:lang w:val="en-GB"/>
              </w:rPr>
              <w:t>P6: Fulfil own role within a team performance effectively.</w:t>
            </w:r>
          </w:p>
          <w:p w:rsidRPr="006422EC" w:rsidR="00FC2FAB" w:rsidP="22748482" w:rsidRDefault="00FC2FAB" w14:paraId="5F9494D5" w14:textId="79C1478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7A195530">
              <w:rPr>
                <w:rFonts w:ascii="Calibri" w:hAnsi="Calibri" w:eastAsia="Calibri" w:cs="Calibri"/>
                <w:noProof w:val="0"/>
                <w:sz w:val="22"/>
                <w:szCs w:val="22"/>
                <w:lang w:val="en-GB"/>
              </w:rPr>
              <w:t>M2: Demonstrate understanding of the sport and awareness of performance of teammates and opponent(s), through decision-making and adaptability during performance.</w:t>
            </w:r>
          </w:p>
          <w:p w:rsidRPr="006422EC" w:rsidR="00FC2FAB" w:rsidP="1366218C" w:rsidRDefault="00FC2FAB" w14:paraId="04CDD37A" w14:textId="78E9B01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1366218C" w:rsidR="7A195530">
              <w:rPr>
                <w:rFonts w:ascii="Calibri" w:hAnsi="Calibri" w:eastAsia="Calibri" w:cs="Calibri"/>
                <w:noProof w:val="0"/>
                <w:sz w:val="22"/>
                <w:szCs w:val="22"/>
                <w:lang w:val="en-GB"/>
              </w:rPr>
              <w:t>D2: Demonstrate creativity and flair during performance, appr</w:t>
            </w:r>
            <w:r w:rsidRPr="1366218C" w:rsidR="7A195530">
              <w:rPr>
                <w:rFonts w:ascii="Calibri" w:hAnsi="Calibri" w:eastAsia="Calibri" w:cs="Calibri"/>
                <w:noProof w:val="0"/>
                <w:sz w:val="20"/>
                <w:szCs w:val="20"/>
                <w:lang w:val="en-GB"/>
              </w:rPr>
              <w:t xml:space="preserve">opriate to the needs of the team. </w:t>
            </w:r>
          </w:p>
          <w:p w:rsidRPr="006422EC" w:rsidR="00FC2FAB" w:rsidP="1366218C" w:rsidRDefault="00FC2FAB" w14:paraId="6AA5C744" w14:textId="2A41DD2C">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p>
          <w:p w:rsidRPr="006422EC" w:rsidR="00FC2FAB" w:rsidP="64D47762" w:rsidRDefault="00FC2FAB" w14:paraId="262F95F7" w14:textId="7F88E2E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570F5937">
              <w:rPr>
                <w:rFonts w:ascii="Calibri" w:hAnsi="Calibri" w:eastAsia="Calibri" w:cs="Calibri"/>
                <w:color w:val="000000" w:themeColor="text1" w:themeTint="FF" w:themeShade="FF"/>
              </w:rPr>
              <w:t>Hand in for this assignment is the last week of half term 3</w:t>
            </w:r>
          </w:p>
          <w:p w:rsidRPr="006422EC" w:rsidR="00FC2FAB" w:rsidP="64D47762" w:rsidRDefault="00FC2FAB" w14:paraId="0A06CE93" w14:textId="1AC1BE6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p>
          <w:p w:rsidRPr="006422EC" w:rsidR="00FC2FAB" w:rsidP="1366218C" w:rsidRDefault="00FC2FAB" w14:paraId="2536DD71" w14:textId="2CCBF2B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319A1491">
              <w:rPr>
                <w:rFonts w:ascii="Calibri" w:hAnsi="Calibri" w:eastAsia="Calibri" w:cs="Calibri"/>
                <w:color w:val="000000" w:themeColor="text1" w:themeTint="FF" w:themeShade="FF"/>
              </w:rPr>
              <w:t>Ongoing practical assessment of performance of each student's performance in a team sport of choice throughout the topic. A final assessment in a competitive scenario will follow at the end of the topic.  A witness statement will be provided by the observer. This will be marked by an internal assessor, internally verified then externally moderated.</w:t>
            </w:r>
          </w:p>
          <w:p w:rsidRPr="006422EC" w:rsidR="00FC2FAB" w:rsidP="22748482" w:rsidRDefault="00FC2FAB" w14:paraId="4DFCF4D5" w14:textId="0015527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p>
        </w:tc>
        <w:tc>
          <w:tcPr>
            <w:cnfStyle w:val="000000000000" w:firstRow="0" w:lastRow="0" w:firstColumn="0" w:lastColumn="0" w:oddVBand="0" w:evenVBand="0" w:oddHBand="0" w:evenHBand="0" w:firstRowFirstColumn="0" w:firstRowLastColumn="0" w:lastRowFirstColumn="0" w:lastRowLastColumn="0"/>
            <w:tcW w:w="5175" w:type="dxa"/>
            <w:tcMar/>
          </w:tcPr>
          <w:p w:rsidR="22748482" w:rsidP="22748482" w:rsidRDefault="22748482" w14:paraId="4993DA9F" w14:textId="0364A895">
            <w:pPr>
              <w:pStyle w:val="Normal"/>
              <w:spacing w:line="259" w:lineRule="auto"/>
              <w:rPr>
                <w:rFonts w:ascii="Calibri" w:hAnsi="Calibri" w:eastAsia="Calibri" w:cs="Calibri"/>
                <w:color w:val="000000" w:themeColor="text1" w:themeTint="FF" w:themeShade="FF"/>
              </w:rPr>
            </w:pPr>
            <w:r w:rsidRPr="1366218C" w:rsidR="319A1491">
              <w:rPr>
                <w:rFonts w:ascii="Calibri" w:hAnsi="Calibri" w:eastAsia="Calibri" w:cs="Calibri"/>
                <w:color w:val="000000" w:themeColor="text1" w:themeTint="FF" w:themeShade="FF"/>
              </w:rPr>
              <w:t>Learning outcome 3 completion</w:t>
            </w:r>
            <w:r w:rsidRPr="1366218C" w:rsidR="5247A1F8">
              <w:rPr>
                <w:rFonts w:ascii="Calibri" w:hAnsi="Calibri" w:eastAsia="Calibri" w:cs="Calibri"/>
                <w:color w:val="000000" w:themeColor="text1" w:themeTint="FF" w:themeShade="FF"/>
              </w:rPr>
              <w:t>;</w:t>
            </w:r>
          </w:p>
          <w:p w:rsidR="11AA1697" w:rsidP="22748482" w:rsidRDefault="11AA1697" w14:paraId="6E9D2136" w14:textId="6B754690">
            <w:pPr>
              <w:pStyle w:val="Normal"/>
              <w:spacing w:line="259" w:lineRule="auto"/>
              <w:rPr>
                <w:rFonts w:ascii="Calibri" w:hAnsi="Calibri" w:eastAsia="Calibri" w:cs="Calibri"/>
                <w:noProof w:val="0"/>
                <w:sz w:val="22"/>
                <w:szCs w:val="22"/>
                <w:lang w:val="en-GB"/>
              </w:rPr>
            </w:pPr>
            <w:r w:rsidRPr="22748482" w:rsidR="11AA1697">
              <w:rPr>
                <w:rFonts w:ascii="Calibri" w:hAnsi="Calibri" w:eastAsia="Calibri" w:cs="Calibri"/>
                <w:noProof w:val="0"/>
                <w:sz w:val="22"/>
                <w:szCs w:val="22"/>
                <w:lang w:val="en-GB"/>
              </w:rPr>
              <w:t>P7: Demonstrate effective use of skills and knowledge to safely participate in an outdoor or adventurous activity</w:t>
            </w:r>
          </w:p>
          <w:p w:rsidRPr="00FC2FAB" w:rsidR="00FC2FAB" w:rsidP="7DEA79FB" w:rsidRDefault="00FC2FAB" w14:paraId="36920059" w14:textId="7BA89FF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64D47762" w:rsidRDefault="00FC2FAB" w14:paraId="699E1145" w14:textId="789E534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r w:rsidRPr="64D47762" w:rsidR="0ECE4FEC">
              <w:rPr>
                <w:rFonts w:ascii="Calibri" w:hAnsi="Calibri" w:eastAsia="Calibri" w:cs="Calibri"/>
                <w:color w:val="000000" w:themeColor="text1" w:themeTint="FF" w:themeShade="FF"/>
              </w:rPr>
              <w:t>Hand in for this assignment is the last week in half term 4</w:t>
            </w:r>
          </w:p>
          <w:p w:rsidRPr="00FC2FAB" w:rsidR="00FC2FAB" w:rsidP="64D47762" w:rsidRDefault="00FC2FAB" w14:paraId="79C3AF38" w14:textId="48B989E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p>
          <w:p w:rsidRPr="00FC2FAB" w:rsidR="00FC2FAB" w:rsidP="1366218C" w:rsidRDefault="00FC2FAB" w14:paraId="416B69ED" w14:textId="374316F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r w:rsidRPr="64D47762" w:rsidR="5BB1DB42">
              <w:rPr>
                <w:rFonts w:ascii="Calibri" w:hAnsi="Calibri" w:eastAsia="Calibri" w:cs="Calibri"/>
                <w:color w:val="000000" w:themeColor="text1" w:themeTint="FF" w:themeShade="FF"/>
              </w:rPr>
              <w:t>Ongoing practical assessment of each student's performance in an outdoor adventurous activity throughout the topic. A final assessment will follow at the end of the topic. A witness statement will be provided by the observer.  Coursework will also be submitted enabling each student to explain the skills and knowledge required for participation. This will be marked by an internal assessor, internally verified then externally moderated.</w:t>
            </w:r>
          </w:p>
          <w:p w:rsidRPr="00FC2FAB" w:rsidR="00FC2FAB" w:rsidP="1366218C" w:rsidRDefault="00FC2FAB" w14:paraId="7C4980AB" w14:textId="349EAECF">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22748482" w:rsidRDefault="00FC2FAB" w14:paraId="29710105" w14:textId="31DDC753">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r w:rsidRPr="1366218C" w:rsidR="5BB1DB42">
              <w:rPr>
                <w:rFonts w:ascii="Calibri" w:hAnsi="Calibri" w:eastAsia="Calibri" w:cs="Calibri"/>
                <w:color w:val="000000" w:themeColor="text1" w:themeTint="FF" w:themeShade="FF"/>
              </w:rPr>
              <w:t>Learning outcome 4 completion;</w:t>
            </w:r>
          </w:p>
          <w:p w:rsidRPr="00FC2FAB" w:rsidR="00FC2FAB" w:rsidP="22748482" w:rsidRDefault="00FC2FAB" w14:paraId="784A0F9A" w14:textId="6EEAE034">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64B38E89">
              <w:rPr>
                <w:rFonts w:ascii="Calibri" w:hAnsi="Calibri" w:eastAsia="Calibri" w:cs="Calibri"/>
                <w:noProof w:val="0"/>
                <w:sz w:val="22"/>
                <w:szCs w:val="22"/>
                <w:lang w:val="en-GB"/>
              </w:rPr>
              <w:t>P8: Describe the roles and responsibilities of officials in sport and physical activity.</w:t>
            </w:r>
          </w:p>
          <w:p w:rsidRPr="00FC2FAB" w:rsidR="00FC2FAB" w:rsidP="22748482" w:rsidRDefault="00FC2FAB" w14:paraId="3232A1B8" w14:textId="7BF46FDA">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64B38E89">
              <w:rPr>
                <w:rFonts w:ascii="Calibri" w:hAnsi="Calibri" w:eastAsia="Calibri" w:cs="Calibri"/>
                <w:noProof w:val="0"/>
                <w:sz w:val="22"/>
                <w:szCs w:val="22"/>
                <w:lang w:val="en-GB"/>
              </w:rPr>
              <w:t>P9: Officiate a competitive game or performance situation effectively, applying the rules and regulations accurately.</w:t>
            </w:r>
          </w:p>
          <w:p w:rsidRPr="00FC2FAB" w:rsidR="00FC2FAB" w:rsidP="22748482" w:rsidRDefault="00FC2FAB" w14:paraId="0CCFD46A" w14:textId="7A1F222E">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64B38E89">
              <w:rPr>
                <w:rFonts w:ascii="Calibri" w:hAnsi="Calibri" w:eastAsia="Calibri" w:cs="Calibri"/>
                <w:noProof w:val="0"/>
                <w:sz w:val="22"/>
                <w:szCs w:val="22"/>
                <w:lang w:val="en-GB"/>
              </w:rPr>
              <w:t>M3: Communicate clearly and effectively with participants while officiating a competitive game or performance situation.</w:t>
            </w:r>
          </w:p>
          <w:p w:rsidRPr="00FC2FAB" w:rsidR="00FC2FAB" w:rsidP="22748482" w:rsidRDefault="00FC2FAB" w14:paraId="613346B6" w14:textId="4757E003">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64B38E89">
              <w:rPr>
                <w:rFonts w:ascii="Calibri" w:hAnsi="Calibri" w:eastAsia="Calibri" w:cs="Calibri"/>
                <w:noProof w:val="0"/>
                <w:sz w:val="22"/>
                <w:szCs w:val="22"/>
                <w:lang w:val="en-GB"/>
              </w:rPr>
              <w:t>M4: Demonstrate consistency and confidence in decision-making.</w:t>
            </w:r>
          </w:p>
          <w:p w:rsidRPr="00FC2FAB" w:rsidR="00FC2FAB" w:rsidP="22748482" w:rsidRDefault="00FC2FAB" w14:paraId="4B601F21" w14:textId="324A463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2748482" w:rsidR="64B38E89">
              <w:rPr>
                <w:rFonts w:ascii="Calibri" w:hAnsi="Calibri" w:eastAsia="Calibri" w:cs="Calibri"/>
                <w:noProof w:val="0"/>
                <w:sz w:val="22"/>
                <w:szCs w:val="22"/>
                <w:lang w:val="en-GB"/>
              </w:rPr>
              <w:t>D3: Justify decisions made as an official and how positioning supported the accurate and appropriate application of rules and regulations.</w:t>
            </w:r>
          </w:p>
          <w:p w:rsidRPr="00FC2FAB" w:rsidR="00FC2FAB" w:rsidP="1366218C" w:rsidRDefault="00FC2FAB" w14:paraId="50A0F17A" w14:textId="747012C4">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p>
          <w:p w:rsidRPr="00FC2FAB" w:rsidR="00FC2FAB" w:rsidP="64D47762" w:rsidRDefault="00FC2FAB" w14:paraId="6E2AA336" w14:textId="72B6707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3661CBD0">
              <w:rPr>
                <w:rFonts w:ascii="Calibri" w:hAnsi="Calibri" w:eastAsia="Calibri" w:cs="Calibri"/>
                <w:color w:val="000000" w:themeColor="text1" w:themeTint="FF" w:themeShade="FF"/>
              </w:rPr>
              <w:t>Hand in for this assignment is the last week in half term 5</w:t>
            </w:r>
          </w:p>
          <w:p w:rsidRPr="00FC2FAB" w:rsidR="00FC2FAB" w:rsidP="64D47762" w:rsidRDefault="00FC2FAB" w14:paraId="73BDFEDE" w14:textId="048CC09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themeTint="FF" w:themeShade="FF"/>
              </w:rPr>
            </w:pPr>
          </w:p>
          <w:p w:rsidRPr="00FC2FAB" w:rsidR="00FC2FAB" w:rsidP="1366218C" w:rsidRDefault="00FC2FAB" w14:paraId="70A29756" w14:textId="258F1C6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64D47762" w:rsidR="192EFA4B">
              <w:rPr>
                <w:rFonts w:ascii="Calibri" w:hAnsi="Calibri" w:eastAsia="Calibri" w:cs="Calibri"/>
                <w:color w:val="000000" w:themeColor="text1" w:themeTint="FF" w:themeShade="FF"/>
              </w:rPr>
              <w:t>Ongoing practical assessment of each student officiating a competitive scenario throughout the topic.   A final assessment in a competitive scenario will follow at the end of the topic.  A witness statement will be provided by the observer. This will be marked by an internal assessor, internally verified then externally moderated.</w:t>
            </w:r>
          </w:p>
          <w:p w:rsidRPr="00FC2FAB" w:rsidR="00FC2FAB" w:rsidP="22748482" w:rsidRDefault="00FC2FAB" w14:paraId="2ADA128A" w14:textId="5CE1C92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p>
        </w:tc>
        <w:tc>
          <w:tcPr>
            <w:cnfStyle w:val="000000000000" w:firstRow="0" w:lastRow="0" w:firstColumn="0" w:lastColumn="0" w:oddVBand="0" w:evenVBand="0" w:oddHBand="0" w:evenHBand="0" w:firstRowFirstColumn="0" w:firstRowLastColumn="0" w:lastRowFirstColumn="0" w:lastRowLastColumn="0"/>
            <w:tcW w:w="355" w:type="dxa"/>
            <w:tcMar/>
          </w:tcPr>
          <w:p w:rsidR="58FC4D78" w:rsidP="58FC4D78" w:rsidRDefault="58FC4D78" w14:paraId="5D34936A" w14:textId="7F83B491">
            <w:pPr>
              <w:cnfStyle w:val="000000100000" w:firstRow="0" w:lastRow="0" w:firstColumn="0" w:lastColumn="0" w:oddVBand="0" w:evenVBand="0" w:oddHBand="1" w:evenHBand="0" w:firstRowFirstColumn="0" w:firstRowLastColumn="0" w:lastRowFirstColumn="0" w:lastRowLastColumn="0"/>
            </w:pPr>
          </w:p>
        </w:tc>
      </w:tr>
      <w:tr w:rsidR="00FC2FAB" w:rsidTr="4CC73F27"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C2FAB" w:rsidP="0081403D" w:rsidRDefault="00FC2FAB" w14:paraId="39CD1A5F" w14:textId="77777777">
            <w:pPr>
              <w:rPr>
                <w:b w:val="0"/>
                <w:bCs w:val="0"/>
              </w:rPr>
            </w:pPr>
            <w:r>
              <w:t>Resources available</w:t>
            </w:r>
          </w:p>
          <w:p w:rsidR="000A4E54" w:rsidP="0081403D" w:rsidRDefault="000A4E54" w14:paraId="2B5CEE4B" w14:textId="77777777">
            <w:pPr>
              <w:rPr>
                <w:b w:val="0"/>
                <w:bCs w:val="0"/>
              </w:rPr>
            </w:pPr>
          </w:p>
          <w:p w:rsidR="000A4E54" w:rsidP="0081403D" w:rsidRDefault="000A4E54" w14:paraId="3F1B3FD9" w14:textId="77777777">
            <w:pPr>
              <w:rPr>
                <w:b w:val="0"/>
                <w:bCs w:val="0"/>
              </w:rPr>
            </w:pPr>
          </w:p>
          <w:p w:rsidR="000A4E54" w:rsidP="0081403D" w:rsidRDefault="000A4E54" w14:paraId="7F48F907" w14:textId="272E87C4"/>
        </w:tc>
        <w:tc>
          <w:tcPr>
            <w:cnfStyle w:val="000000000000" w:firstRow="0" w:lastRow="0" w:firstColumn="0" w:lastColumn="0" w:oddVBand="0" w:evenVBand="0" w:oddHBand="0" w:evenHBand="0" w:firstRowFirstColumn="0" w:firstRowLastColumn="0" w:lastRowFirstColumn="0" w:lastRowLastColumn="0"/>
            <w:tcW w:w="4650" w:type="dxa"/>
            <w:tcMar/>
          </w:tcPr>
          <w:p w:rsidRPr="00FC2FAB" w:rsidR="00FC2FAB" w:rsidP="7DEA79FB" w:rsidRDefault="635399D0" w14:paraId="71A131B0" w14:textId="2CEF438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DEA79FB">
              <w:rPr>
                <w:rFonts w:ascii="Calibri" w:hAnsi="Calibri" w:eastAsia="Calibri" w:cs="Calibri"/>
                <w:color w:val="000000" w:themeColor="text1"/>
              </w:rPr>
              <w:t xml:space="preserve">Success </w:t>
            </w:r>
            <w:r w:rsidRPr="7DEA79FB" w:rsidR="487A60C6">
              <w:rPr>
                <w:rFonts w:ascii="Calibri" w:hAnsi="Calibri" w:eastAsia="Calibri" w:cs="Calibri"/>
                <w:color w:val="000000" w:themeColor="text1"/>
              </w:rPr>
              <w:t>c</w:t>
            </w:r>
            <w:r w:rsidRPr="7DEA79FB">
              <w:rPr>
                <w:rFonts w:ascii="Calibri" w:hAnsi="Calibri" w:eastAsia="Calibri" w:cs="Calibri"/>
                <w:color w:val="000000" w:themeColor="text1"/>
              </w:rPr>
              <w:t>riteria for review lesson</w:t>
            </w:r>
          </w:p>
          <w:p w:rsidRPr="00FC2FAB" w:rsidR="00FC2FAB" w:rsidP="58FC4D78" w:rsidRDefault="05A92C74" w14:paraId="1362EADF"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 xml:space="preserve">Templates and scaffolding if required </w:t>
            </w:r>
          </w:p>
          <w:p w:rsidRPr="00FC2FAB" w:rsidR="00FC2FAB" w:rsidP="58FC4D78" w:rsidRDefault="21AFFA79" w14:paraId="02C4D94C"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CTECH t</w:t>
            </w:r>
            <w:r w:rsidRPr="58FC4D78" w:rsidR="05A92C74">
              <w:rPr>
                <w:rFonts w:ascii="Calibri" w:hAnsi="Calibri" w:eastAsia="Calibri" w:cs="Calibri"/>
                <w:color w:val="000000" w:themeColor="text1"/>
              </w:rPr>
              <w:t>extbook</w:t>
            </w:r>
          </w:p>
          <w:p w:rsidRPr="00FC2FAB" w:rsidR="00FC2FAB" w:rsidP="58FC4D78" w:rsidRDefault="05A92C74" w14:paraId="62472496"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 xml:space="preserve">Scheme of </w:t>
            </w:r>
            <w:r w:rsidRPr="58FC4D78" w:rsidR="159E3E42">
              <w:rPr>
                <w:rFonts w:ascii="Calibri" w:hAnsi="Calibri" w:eastAsia="Calibri" w:cs="Calibri"/>
                <w:color w:val="000000" w:themeColor="text1"/>
              </w:rPr>
              <w:t>l</w:t>
            </w:r>
            <w:r w:rsidRPr="58FC4D78">
              <w:rPr>
                <w:rFonts w:ascii="Calibri" w:hAnsi="Calibri" w:eastAsia="Calibri" w:cs="Calibri"/>
                <w:color w:val="000000" w:themeColor="text1"/>
              </w:rPr>
              <w:t>earning</w:t>
            </w:r>
            <w:r w:rsidRPr="58FC4D78" w:rsidR="3A368374">
              <w:rPr>
                <w:rFonts w:ascii="Calibri" w:hAnsi="Calibri" w:eastAsia="Calibri" w:cs="Calibri"/>
                <w:color w:val="000000" w:themeColor="text1"/>
              </w:rPr>
              <w:t xml:space="preserve"> (Shelley)</w:t>
            </w:r>
          </w:p>
          <w:p w:rsidRPr="00FC2FAB" w:rsidR="00FC2FAB" w:rsidP="58FC4D78" w:rsidRDefault="3A368374" w14:paraId="296EDB92"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OCR Unit handbook</w:t>
            </w:r>
          </w:p>
          <w:p w:rsidRPr="00FC2FAB" w:rsidR="00FC2FAB" w:rsidP="58FC4D78" w:rsidRDefault="00FC2FAB" w14:paraId="4196764D" w14:textId="4B46660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575" w:type="dxa"/>
            <w:tcMar/>
          </w:tcPr>
          <w:p w:rsidRPr="00BB40B8" w:rsidR="005B4C33" w:rsidP="7DEA79FB" w:rsidRDefault="45E1B438" w14:paraId="0EC08D08" w14:textId="152615D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DEA79FB">
              <w:rPr>
                <w:rFonts w:ascii="Calibri" w:hAnsi="Calibri" w:eastAsia="Calibri" w:cs="Calibri"/>
                <w:color w:val="000000" w:themeColor="text1"/>
              </w:rPr>
              <w:t>Success criteria for review lesson</w:t>
            </w:r>
          </w:p>
          <w:p w:rsidRPr="00BB40B8" w:rsidR="005B4C33" w:rsidP="58FC4D78" w:rsidRDefault="14D309B3" w14:paraId="7CA05292"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 xml:space="preserve">Templates and scaffolding if required </w:t>
            </w:r>
          </w:p>
          <w:p w:rsidRPr="00BB40B8" w:rsidR="005B4C33" w:rsidP="58FC4D78" w:rsidRDefault="14D309B3" w14:paraId="61E7C802"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CTECH textbook</w:t>
            </w:r>
          </w:p>
          <w:p w:rsidRPr="00BB40B8" w:rsidR="005B4C33" w:rsidP="58FC4D78" w:rsidRDefault="14D309B3" w14:paraId="22C657FC"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Scheme of learning (Shelley)</w:t>
            </w:r>
          </w:p>
          <w:p w:rsidRPr="00BB40B8" w:rsidR="005B4C33" w:rsidP="58FC4D78" w:rsidRDefault="14D309B3" w14:paraId="361744FF"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OCR Unit handbook</w:t>
            </w:r>
          </w:p>
          <w:p w:rsidRPr="00BB40B8" w:rsidR="005B4C33" w:rsidP="58FC4D78" w:rsidRDefault="005B4C33" w14:paraId="444530BA" w14:textId="26DAA2C2">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C2FAB" w:rsidP="7DEA79FB" w:rsidRDefault="45E1B438" w14:paraId="4E1AE544" w14:textId="19CC9DC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DEA79FB">
              <w:rPr>
                <w:rFonts w:ascii="Calibri" w:hAnsi="Calibri" w:eastAsia="Calibri" w:cs="Calibri"/>
                <w:color w:val="000000" w:themeColor="text1"/>
              </w:rPr>
              <w:t>Success criteria for review lesson</w:t>
            </w:r>
          </w:p>
          <w:p w:rsidRPr="00FC2FAB" w:rsidR="00FC2FAB" w:rsidP="58FC4D78" w:rsidRDefault="14D309B3" w14:paraId="4CB3DF4D"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 xml:space="preserve">Templates and scaffolding if required </w:t>
            </w:r>
          </w:p>
          <w:p w:rsidRPr="00FC2FAB" w:rsidR="00FC2FAB" w:rsidP="58FC4D78" w:rsidRDefault="14D309B3" w14:paraId="53507BEC"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CTECH textbook</w:t>
            </w:r>
          </w:p>
          <w:p w:rsidRPr="00FC2FAB" w:rsidR="00FC2FAB" w:rsidP="58FC4D78" w:rsidRDefault="14D309B3" w14:paraId="7D1283C1"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Scheme of learning (Shelley)</w:t>
            </w:r>
          </w:p>
          <w:p w:rsidRPr="00FC2FAB" w:rsidR="00FC2FAB" w:rsidP="58FC4D78" w:rsidRDefault="14D309B3" w14:paraId="7A3DCEA5"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OCR Unit handbook</w:t>
            </w:r>
          </w:p>
          <w:p w:rsidRPr="00FC2FAB" w:rsidR="00FC2FAB" w:rsidP="58FC4D78" w:rsidRDefault="00FC2FAB" w14:paraId="2D6B37B9" w14:textId="6825E6DE">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C2FAB" w:rsidP="58FC4D78" w:rsidRDefault="14D309B3" w14:paraId="15707E72" w14:textId="2F8C6BE1">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PowerPoints for each lesson</w:t>
            </w:r>
          </w:p>
          <w:p w:rsidRPr="00FC2FAB" w:rsidR="00FC2FAB" w:rsidP="58FC4D78" w:rsidRDefault="14D309B3" w14:paraId="042AEF67" w14:textId="0D91DAED">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Success criteria for review lesson</w:t>
            </w:r>
          </w:p>
          <w:p w:rsidRPr="00FC2FAB" w:rsidR="00FC2FAB" w:rsidP="58FC4D78" w:rsidRDefault="14D309B3" w14:paraId="21916347" w14:textId="16CCD625">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 xml:space="preserve">Templates and scaffolding if required </w:t>
            </w:r>
          </w:p>
          <w:p w:rsidRPr="00FC2FAB" w:rsidR="00FC2FAB" w:rsidP="58FC4D78" w:rsidRDefault="14D309B3" w14:paraId="7981356C" w14:textId="768E6899">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CTECH textbook</w:t>
            </w:r>
          </w:p>
          <w:p w:rsidRPr="00FC2FAB" w:rsidR="00FC2FAB" w:rsidP="58FC4D78" w:rsidRDefault="14D309B3" w14:paraId="778CB2B6" w14:textId="6ED2392E">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Scheme of learning (Shelley)</w:t>
            </w:r>
          </w:p>
          <w:p w:rsidRPr="00FC2FAB" w:rsidR="00FC2FAB" w:rsidP="58FC4D78" w:rsidRDefault="14D309B3" w14:paraId="05150143" w14:textId="7D6B970B">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58FC4D78">
              <w:rPr>
                <w:rFonts w:ascii="Calibri" w:hAnsi="Calibri" w:eastAsia="Calibri" w:cs="Calibri"/>
                <w:color w:val="000000" w:themeColor="text1"/>
              </w:rPr>
              <w:t>OCR Unit handbook</w:t>
            </w:r>
          </w:p>
          <w:p w:rsidRPr="00FC2FAB" w:rsidR="00FC2FAB" w:rsidP="58FC4D78" w:rsidRDefault="00FC2FAB" w14:paraId="05457A1E" w14:textId="3733F161">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55" w:type="dxa"/>
            <w:tcMar/>
          </w:tcPr>
          <w:p w:rsidR="58FC4D78" w:rsidP="58FC4D78" w:rsidRDefault="58FC4D78" w14:paraId="2F14AF6D" w14:textId="7F46B677">
            <w:pPr>
              <w:cnfStyle w:val="000000000000" w:firstRow="0" w:lastRow="0" w:firstColumn="0" w:lastColumn="0" w:oddVBand="0" w:evenVBand="0" w:oddHBand="0" w:evenHBand="0" w:firstRowFirstColumn="0" w:firstRowLastColumn="0" w:lastRowFirstColumn="0" w:lastRowLastColumn="0"/>
            </w:pPr>
          </w:p>
        </w:tc>
      </w:tr>
      <w:tr w:rsidR="00FF1F2A" w:rsidTr="4CC73F27"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95" w:type="dxa"/>
            <w:tcMar/>
          </w:tcPr>
          <w:p w:rsidR="00FF1F2A" w:rsidP="0081403D" w:rsidRDefault="00FF1F2A" w14:paraId="5ADF2A50" w14:textId="2F24A452">
            <w:pPr>
              <w:rPr>
                <w:bCs w:val="0"/>
              </w:rPr>
            </w:pPr>
            <w:r w:rsidRPr="000A4E54">
              <w:rPr>
                <w:b w:val="0"/>
              </w:rPr>
              <w:t>Notes</w:t>
            </w:r>
          </w:p>
          <w:p w:rsidRPr="000A4E54" w:rsidR="000A4E54" w:rsidP="0081403D" w:rsidRDefault="000A4E54" w14:paraId="2BC0B6A8" w14:textId="77777777">
            <w:pPr>
              <w:rPr>
                <w:b w:val="0"/>
                <w:bCs w:val="0"/>
              </w:rPr>
            </w:pPr>
          </w:p>
          <w:p w:rsidR="00A342F0" w:rsidP="0081403D" w:rsidRDefault="00A342F0" w14:paraId="205F3E4E" w14:textId="77777777">
            <w:pPr>
              <w:rPr>
                <w:b w:val="0"/>
                <w:bCs w:val="0"/>
              </w:rPr>
            </w:pPr>
            <w:r>
              <w:t>Why this topic is important…</w:t>
            </w:r>
          </w:p>
          <w:p w:rsidR="00A342F0" w:rsidP="0081403D" w:rsidRDefault="00A342F0" w14:paraId="58FA1875" w14:textId="1A433BF1"/>
        </w:tc>
        <w:tc>
          <w:tcPr>
            <w:cnfStyle w:val="000000000000" w:firstRow="0" w:lastRow="0" w:firstColumn="0" w:lastColumn="0" w:oddVBand="0" w:evenVBand="0" w:oddHBand="0" w:evenHBand="0" w:firstRowFirstColumn="0" w:firstRowLastColumn="0" w:lastRowFirstColumn="0" w:lastRowLastColumn="0"/>
            <w:tcW w:w="4650" w:type="dxa"/>
            <w:tcMar/>
          </w:tcPr>
          <w:p w:rsidR="00FF1F2A" w:rsidP="00DF2370" w:rsidRDefault="071EE6FD" w14:paraId="0D8927E9" w14:textId="59D8158B">
            <w:pPr>
              <w:cnfStyle w:val="000000100000" w:firstRow="0" w:lastRow="0" w:firstColumn="0" w:lastColumn="0" w:oddVBand="0" w:evenVBand="0" w:oddHBand="1" w:evenHBand="0" w:firstRowFirstColumn="0" w:firstRowLastColumn="0" w:lastRowFirstColumn="0" w:lastRowLastColumn="0"/>
            </w:pPr>
            <w:r>
              <w:t>This topic is important as it allows students to explore their practical performance</w:t>
            </w:r>
            <w:r w:rsidR="4C2A6292">
              <w:t xml:space="preserve"> and ability</w:t>
            </w:r>
            <w:r>
              <w:t xml:space="preserve"> in </w:t>
            </w:r>
            <w:r w:rsidR="6CD7EFF9">
              <w:t xml:space="preserve">individual sports and </w:t>
            </w:r>
            <w:bookmarkStart w:name="_GoBack" w:id="0"/>
            <w:r w:rsidR="6CD7EFF9">
              <w:t>activities.</w:t>
            </w:r>
            <w:r>
              <w:t xml:space="preserve"> </w:t>
            </w:r>
            <w:bookmarkEnd w:id="0"/>
            <w:r>
              <w:t>They will develop</w:t>
            </w:r>
            <w:r w:rsidR="65A3E38A">
              <w:t xml:space="preserve"> an understanding of their performance, how to maintain and improve their performance over time. </w:t>
            </w:r>
          </w:p>
        </w:tc>
        <w:tc>
          <w:tcPr>
            <w:cnfStyle w:val="000000000000" w:firstRow="0" w:lastRow="0" w:firstColumn="0" w:lastColumn="0" w:oddVBand="0" w:evenVBand="0" w:oddHBand="0" w:evenHBand="0" w:firstRowFirstColumn="0" w:firstRowLastColumn="0" w:lastRowFirstColumn="0" w:lastRowLastColumn="0"/>
            <w:tcW w:w="4575" w:type="dxa"/>
            <w:tcMar/>
          </w:tcPr>
          <w:p w:rsidRPr="006422EC" w:rsidR="00BB40B8" w:rsidP="000A4E54" w:rsidRDefault="65A3E38A" w14:paraId="25733084" w14:textId="67FA0DD2">
            <w:pPr>
              <w:cnfStyle w:val="000000100000" w:firstRow="0" w:lastRow="0" w:firstColumn="0" w:lastColumn="0" w:oddVBand="0" w:evenVBand="0" w:oddHBand="1" w:evenHBand="0" w:firstRowFirstColumn="0" w:firstRowLastColumn="0" w:lastRowFirstColumn="0" w:lastRowLastColumn="0"/>
            </w:pPr>
            <w:r>
              <w:t xml:space="preserve">This topic is important as it allows students to explore their practical performance and ability in team sports and activities. They will develop an understanding of their contribution to a team performance, how to maintain </w:t>
            </w:r>
            <w:r w:rsidR="28426D6C">
              <w:t xml:space="preserve">their performance </w:t>
            </w:r>
            <w:r>
              <w:t xml:space="preserve">and adapt </w:t>
            </w:r>
            <w:r w:rsidR="31D0261E">
              <w:t xml:space="preserve">in response to an opposition. </w:t>
            </w:r>
          </w:p>
          <w:p w:rsidRPr="006422EC" w:rsidR="00BB40B8" w:rsidP="7DEA79FB" w:rsidRDefault="00BB40B8" w14:paraId="61CCBC3B" w14:textId="3CF46BC5">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175" w:type="dxa"/>
            <w:tcMar/>
          </w:tcPr>
          <w:p w:rsidRPr="00FC2FAB" w:rsidR="00FF1F2A" w:rsidP="7DEA79FB" w:rsidRDefault="51FE8DBA" w14:paraId="065E122E" w14:textId="72D93EA3">
            <w:pPr>
              <w:cnfStyle w:val="000000100000" w:firstRow="0" w:lastRow="0" w:firstColumn="0" w:lastColumn="0" w:oddVBand="0" w:evenVBand="0" w:oddHBand="1" w:evenHBand="0" w:firstRowFirstColumn="0" w:firstRowLastColumn="0" w:lastRowFirstColumn="0" w:lastRowLastColumn="0"/>
            </w:pPr>
            <w:r>
              <w:t xml:space="preserve">This topic is important as it allows students to participate in outdoor adventurous activities such as climbing and orienteering. It allows students to understand the health and safety requirements to take part safely. </w:t>
            </w:r>
          </w:p>
        </w:tc>
        <w:tc>
          <w:tcPr>
            <w:cnfStyle w:val="000000000000" w:firstRow="0" w:lastRow="0" w:firstColumn="0" w:lastColumn="0" w:oddVBand="0" w:evenVBand="0" w:oddHBand="0" w:evenHBand="0" w:firstRowFirstColumn="0" w:firstRowLastColumn="0" w:lastRowFirstColumn="0" w:lastRowLastColumn="0"/>
            <w:tcW w:w="3675" w:type="dxa"/>
            <w:tcMar/>
          </w:tcPr>
          <w:p w:rsidRPr="00FC2FAB" w:rsidR="00FF1F2A" w:rsidP="0081403D" w:rsidRDefault="7895AFC1" w14:paraId="61EC3405" w14:textId="07DA7047">
            <w:pPr>
              <w:cnfStyle w:val="000000100000" w:firstRow="0" w:lastRow="0" w:firstColumn="0" w:lastColumn="0" w:oddVBand="0" w:evenVBand="0" w:oddHBand="1" w:evenHBand="0" w:firstRowFirstColumn="0" w:firstRowLastColumn="0" w:lastRowFirstColumn="0" w:lastRowLastColumn="0"/>
            </w:pPr>
            <w:r>
              <w:t>This topic is important as it allows students to take on a leadership role through a variety of official positions to suit each learner. It allows learners to understand the variety</w:t>
            </w:r>
            <w:r w:rsidR="4FCC8A3F">
              <w:t xml:space="preserve"> of leadership roles involved in sport and physical activity beyon</w:t>
            </w:r>
            <w:r w:rsidR="20B1D9F7">
              <w:t xml:space="preserve">d </w:t>
            </w:r>
            <w:r w:rsidR="4FCC8A3F">
              <w:t>ph</w:t>
            </w:r>
            <w:r w:rsidR="41CE1528">
              <w:t xml:space="preserve">ysical participation. </w:t>
            </w:r>
          </w:p>
        </w:tc>
        <w:tc>
          <w:tcPr>
            <w:cnfStyle w:val="000000000000" w:firstRow="0" w:lastRow="0" w:firstColumn="0" w:lastColumn="0" w:oddVBand="0" w:evenVBand="0" w:oddHBand="0" w:evenHBand="0" w:firstRowFirstColumn="0" w:firstRowLastColumn="0" w:lastRowFirstColumn="0" w:lastRowLastColumn="0"/>
            <w:tcW w:w="355" w:type="dxa"/>
            <w:tcMar/>
          </w:tcPr>
          <w:p w:rsidR="7A655550" w:rsidP="58FC4D78" w:rsidRDefault="7A655550" w14:paraId="58675A82" w14:textId="66374203">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RoHRJMxsS3O6q/" id="FzUIPB1v"/>
    <int:ParagraphRange paragraphId="1351498356" textId="2004318071" start="1" length="5" invalidationStart="1" invalidationLength="5" id="mz1ySR75"/>
    <int:WordHash hashCode="Pdu1URY3PgSguc" id="YMZBw1LM"/>
    <int:WordHash hashCode="/UcINuCLz0pA2m" id="3hEaqgQc"/>
    <int:WordHash hashCode="YD+82+V1vFecXo" id="LRrywtbR"/>
  </int:Manifest>
  <int:Observations>
    <int:Content id="FzUIPB1v">
      <int:Rejection type="AugLoop_Text_Critique"/>
    </int:Content>
    <int:Content id="mz1ySR75">
      <int:Rejection type="LegacyProofing"/>
    </int:Content>
    <int:Content id="YMZBw1LM">
      <int:Rejection type="AugLoop_Acronyms_AcronymsCritique"/>
    </int:Content>
    <int:Content id="3hEaqgQc">
      <int:Rejection type="AugLoop_Acronyms_AcronymsCritique"/>
    </int:Content>
    <int:Content id="LRrywtb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DD2A49"/>
    <w:multiLevelType w:val="hybridMultilevel"/>
    <w:tmpl w:val="E1C270E6"/>
    <w:lvl w:ilvl="0" w:tplc="87FEBDC6">
      <w:start w:val="1"/>
      <w:numFmt w:val="bullet"/>
      <w:lvlText w:val="-"/>
      <w:lvlJc w:val="left"/>
      <w:pPr>
        <w:ind w:left="720" w:hanging="360"/>
      </w:pPr>
      <w:rPr>
        <w:rFonts w:hint="default" w:ascii="Calibri" w:hAnsi="Calibri"/>
      </w:rPr>
    </w:lvl>
    <w:lvl w:ilvl="1" w:tplc="EB5CB5A8">
      <w:start w:val="1"/>
      <w:numFmt w:val="bullet"/>
      <w:lvlText w:val="o"/>
      <w:lvlJc w:val="left"/>
      <w:pPr>
        <w:ind w:left="1440" w:hanging="360"/>
      </w:pPr>
      <w:rPr>
        <w:rFonts w:hint="default" w:ascii="Courier New" w:hAnsi="Courier New"/>
      </w:rPr>
    </w:lvl>
    <w:lvl w:ilvl="2" w:tplc="7ADA9418">
      <w:start w:val="1"/>
      <w:numFmt w:val="bullet"/>
      <w:lvlText w:val=""/>
      <w:lvlJc w:val="left"/>
      <w:pPr>
        <w:ind w:left="2160" w:hanging="360"/>
      </w:pPr>
      <w:rPr>
        <w:rFonts w:hint="default" w:ascii="Wingdings" w:hAnsi="Wingdings"/>
      </w:rPr>
    </w:lvl>
    <w:lvl w:ilvl="3" w:tplc="FD3ECA6C">
      <w:start w:val="1"/>
      <w:numFmt w:val="bullet"/>
      <w:lvlText w:val=""/>
      <w:lvlJc w:val="left"/>
      <w:pPr>
        <w:ind w:left="2880" w:hanging="360"/>
      </w:pPr>
      <w:rPr>
        <w:rFonts w:hint="default" w:ascii="Symbol" w:hAnsi="Symbol"/>
      </w:rPr>
    </w:lvl>
    <w:lvl w:ilvl="4" w:tplc="21A4E366">
      <w:start w:val="1"/>
      <w:numFmt w:val="bullet"/>
      <w:lvlText w:val="o"/>
      <w:lvlJc w:val="left"/>
      <w:pPr>
        <w:ind w:left="3600" w:hanging="360"/>
      </w:pPr>
      <w:rPr>
        <w:rFonts w:hint="default" w:ascii="Courier New" w:hAnsi="Courier New"/>
      </w:rPr>
    </w:lvl>
    <w:lvl w:ilvl="5" w:tplc="5136DBC2">
      <w:start w:val="1"/>
      <w:numFmt w:val="bullet"/>
      <w:lvlText w:val=""/>
      <w:lvlJc w:val="left"/>
      <w:pPr>
        <w:ind w:left="4320" w:hanging="360"/>
      </w:pPr>
      <w:rPr>
        <w:rFonts w:hint="default" w:ascii="Wingdings" w:hAnsi="Wingdings"/>
      </w:rPr>
    </w:lvl>
    <w:lvl w:ilvl="6" w:tplc="2F60DE1C">
      <w:start w:val="1"/>
      <w:numFmt w:val="bullet"/>
      <w:lvlText w:val=""/>
      <w:lvlJc w:val="left"/>
      <w:pPr>
        <w:ind w:left="5040" w:hanging="360"/>
      </w:pPr>
      <w:rPr>
        <w:rFonts w:hint="default" w:ascii="Symbol" w:hAnsi="Symbol"/>
      </w:rPr>
    </w:lvl>
    <w:lvl w:ilvl="7" w:tplc="8AE8708E">
      <w:start w:val="1"/>
      <w:numFmt w:val="bullet"/>
      <w:lvlText w:val="o"/>
      <w:lvlJc w:val="left"/>
      <w:pPr>
        <w:ind w:left="5760" w:hanging="360"/>
      </w:pPr>
      <w:rPr>
        <w:rFonts w:hint="default" w:ascii="Courier New" w:hAnsi="Courier New"/>
      </w:rPr>
    </w:lvl>
    <w:lvl w:ilvl="8" w:tplc="573C32FC">
      <w:start w:val="1"/>
      <w:numFmt w:val="bullet"/>
      <w:lvlText w:val=""/>
      <w:lvlJc w:val="left"/>
      <w:pPr>
        <w:ind w:left="6480" w:hanging="360"/>
      </w:pPr>
      <w:rPr>
        <w:rFonts w:hint="default" w:ascii="Wingdings" w:hAnsi="Wingdings"/>
      </w:rPr>
    </w:lvl>
  </w:abstractNum>
  <w:abstractNum w:abstractNumId="2" w15:restartNumberingAfterBreak="0">
    <w:nsid w:val="2A7F0C93"/>
    <w:multiLevelType w:val="hybridMultilevel"/>
    <w:tmpl w:val="162C0C0A"/>
    <w:lvl w:ilvl="0" w:tplc="591AAAD4">
      <w:start w:val="1"/>
      <w:numFmt w:val="bullet"/>
      <w:lvlText w:val="-"/>
      <w:lvlJc w:val="left"/>
      <w:pPr>
        <w:ind w:left="720" w:hanging="360"/>
      </w:pPr>
      <w:rPr>
        <w:rFonts w:hint="default" w:ascii="Calibri" w:hAnsi="Calibri"/>
      </w:rPr>
    </w:lvl>
    <w:lvl w:ilvl="1" w:tplc="F38CC1DC">
      <w:start w:val="1"/>
      <w:numFmt w:val="bullet"/>
      <w:lvlText w:val="o"/>
      <w:lvlJc w:val="left"/>
      <w:pPr>
        <w:ind w:left="1440" w:hanging="360"/>
      </w:pPr>
      <w:rPr>
        <w:rFonts w:hint="default" w:ascii="Courier New" w:hAnsi="Courier New"/>
      </w:rPr>
    </w:lvl>
    <w:lvl w:ilvl="2" w:tplc="9CCE00E6">
      <w:start w:val="1"/>
      <w:numFmt w:val="bullet"/>
      <w:lvlText w:val=""/>
      <w:lvlJc w:val="left"/>
      <w:pPr>
        <w:ind w:left="2160" w:hanging="360"/>
      </w:pPr>
      <w:rPr>
        <w:rFonts w:hint="default" w:ascii="Wingdings" w:hAnsi="Wingdings"/>
      </w:rPr>
    </w:lvl>
    <w:lvl w:ilvl="3" w:tplc="BD62D48A">
      <w:start w:val="1"/>
      <w:numFmt w:val="bullet"/>
      <w:lvlText w:val=""/>
      <w:lvlJc w:val="left"/>
      <w:pPr>
        <w:ind w:left="2880" w:hanging="360"/>
      </w:pPr>
      <w:rPr>
        <w:rFonts w:hint="default" w:ascii="Symbol" w:hAnsi="Symbol"/>
      </w:rPr>
    </w:lvl>
    <w:lvl w:ilvl="4" w:tplc="3DA20132">
      <w:start w:val="1"/>
      <w:numFmt w:val="bullet"/>
      <w:lvlText w:val="o"/>
      <w:lvlJc w:val="left"/>
      <w:pPr>
        <w:ind w:left="3600" w:hanging="360"/>
      </w:pPr>
      <w:rPr>
        <w:rFonts w:hint="default" w:ascii="Courier New" w:hAnsi="Courier New"/>
      </w:rPr>
    </w:lvl>
    <w:lvl w:ilvl="5" w:tplc="50FAE59A">
      <w:start w:val="1"/>
      <w:numFmt w:val="bullet"/>
      <w:lvlText w:val=""/>
      <w:lvlJc w:val="left"/>
      <w:pPr>
        <w:ind w:left="4320" w:hanging="360"/>
      </w:pPr>
      <w:rPr>
        <w:rFonts w:hint="default" w:ascii="Wingdings" w:hAnsi="Wingdings"/>
      </w:rPr>
    </w:lvl>
    <w:lvl w:ilvl="6" w:tplc="CDF60238">
      <w:start w:val="1"/>
      <w:numFmt w:val="bullet"/>
      <w:lvlText w:val=""/>
      <w:lvlJc w:val="left"/>
      <w:pPr>
        <w:ind w:left="5040" w:hanging="360"/>
      </w:pPr>
      <w:rPr>
        <w:rFonts w:hint="default" w:ascii="Symbol" w:hAnsi="Symbol"/>
      </w:rPr>
    </w:lvl>
    <w:lvl w:ilvl="7" w:tplc="9A82F694">
      <w:start w:val="1"/>
      <w:numFmt w:val="bullet"/>
      <w:lvlText w:val="o"/>
      <w:lvlJc w:val="left"/>
      <w:pPr>
        <w:ind w:left="5760" w:hanging="360"/>
      </w:pPr>
      <w:rPr>
        <w:rFonts w:hint="default" w:ascii="Courier New" w:hAnsi="Courier New"/>
      </w:rPr>
    </w:lvl>
    <w:lvl w:ilvl="8" w:tplc="52C8542C">
      <w:start w:val="1"/>
      <w:numFmt w:val="bullet"/>
      <w:lvlText w:val=""/>
      <w:lvlJc w:val="left"/>
      <w:pPr>
        <w:ind w:left="6480" w:hanging="360"/>
      </w:pPr>
      <w:rPr>
        <w:rFonts w:hint="default" w:ascii="Wingdings" w:hAnsi="Wingdings"/>
      </w:rPr>
    </w:lvl>
  </w:abstractNum>
  <w:abstractNum w:abstractNumId="3" w15:restartNumberingAfterBreak="0">
    <w:nsid w:val="3AA166AD"/>
    <w:multiLevelType w:val="hybridMultilevel"/>
    <w:tmpl w:val="9D625A50"/>
    <w:lvl w:ilvl="0" w:tplc="40EE4BD4">
      <w:start w:val="1"/>
      <w:numFmt w:val="bullet"/>
      <w:lvlText w:val="-"/>
      <w:lvlJc w:val="left"/>
      <w:pPr>
        <w:ind w:left="720" w:hanging="360"/>
      </w:pPr>
      <w:rPr>
        <w:rFonts w:hint="default" w:ascii="Calibri" w:hAnsi="Calibri"/>
      </w:rPr>
    </w:lvl>
    <w:lvl w:ilvl="1" w:tplc="8E640444">
      <w:start w:val="1"/>
      <w:numFmt w:val="bullet"/>
      <w:lvlText w:val="o"/>
      <w:lvlJc w:val="left"/>
      <w:pPr>
        <w:ind w:left="1440" w:hanging="360"/>
      </w:pPr>
      <w:rPr>
        <w:rFonts w:hint="default" w:ascii="Courier New" w:hAnsi="Courier New"/>
      </w:rPr>
    </w:lvl>
    <w:lvl w:ilvl="2" w:tplc="10EA33B0">
      <w:start w:val="1"/>
      <w:numFmt w:val="bullet"/>
      <w:lvlText w:val=""/>
      <w:lvlJc w:val="left"/>
      <w:pPr>
        <w:ind w:left="2160" w:hanging="360"/>
      </w:pPr>
      <w:rPr>
        <w:rFonts w:hint="default" w:ascii="Wingdings" w:hAnsi="Wingdings"/>
      </w:rPr>
    </w:lvl>
    <w:lvl w:ilvl="3" w:tplc="2E68BB1E">
      <w:start w:val="1"/>
      <w:numFmt w:val="bullet"/>
      <w:lvlText w:val=""/>
      <w:lvlJc w:val="left"/>
      <w:pPr>
        <w:ind w:left="2880" w:hanging="360"/>
      </w:pPr>
      <w:rPr>
        <w:rFonts w:hint="default" w:ascii="Symbol" w:hAnsi="Symbol"/>
      </w:rPr>
    </w:lvl>
    <w:lvl w:ilvl="4" w:tplc="ED22C860">
      <w:start w:val="1"/>
      <w:numFmt w:val="bullet"/>
      <w:lvlText w:val="o"/>
      <w:lvlJc w:val="left"/>
      <w:pPr>
        <w:ind w:left="3600" w:hanging="360"/>
      </w:pPr>
      <w:rPr>
        <w:rFonts w:hint="default" w:ascii="Courier New" w:hAnsi="Courier New"/>
      </w:rPr>
    </w:lvl>
    <w:lvl w:ilvl="5" w:tplc="9D42936E">
      <w:start w:val="1"/>
      <w:numFmt w:val="bullet"/>
      <w:lvlText w:val=""/>
      <w:lvlJc w:val="left"/>
      <w:pPr>
        <w:ind w:left="4320" w:hanging="360"/>
      </w:pPr>
      <w:rPr>
        <w:rFonts w:hint="default" w:ascii="Wingdings" w:hAnsi="Wingdings"/>
      </w:rPr>
    </w:lvl>
    <w:lvl w:ilvl="6" w:tplc="6FA6C966">
      <w:start w:val="1"/>
      <w:numFmt w:val="bullet"/>
      <w:lvlText w:val=""/>
      <w:lvlJc w:val="left"/>
      <w:pPr>
        <w:ind w:left="5040" w:hanging="360"/>
      </w:pPr>
      <w:rPr>
        <w:rFonts w:hint="default" w:ascii="Symbol" w:hAnsi="Symbol"/>
      </w:rPr>
    </w:lvl>
    <w:lvl w:ilvl="7" w:tplc="F7040544">
      <w:start w:val="1"/>
      <w:numFmt w:val="bullet"/>
      <w:lvlText w:val="o"/>
      <w:lvlJc w:val="left"/>
      <w:pPr>
        <w:ind w:left="5760" w:hanging="360"/>
      </w:pPr>
      <w:rPr>
        <w:rFonts w:hint="default" w:ascii="Courier New" w:hAnsi="Courier New"/>
      </w:rPr>
    </w:lvl>
    <w:lvl w:ilvl="8" w:tplc="4C76AC54">
      <w:start w:val="1"/>
      <w:numFmt w:val="bullet"/>
      <w:lvlText w:val=""/>
      <w:lvlJc w:val="left"/>
      <w:pPr>
        <w:ind w:left="6480" w:hanging="360"/>
      </w:pPr>
      <w:rPr>
        <w:rFonts w:hint="default" w:ascii="Wingdings" w:hAnsi="Wingdings"/>
      </w:rPr>
    </w:lvl>
  </w:abstractNum>
  <w:abstractNum w:abstractNumId="4" w15:restartNumberingAfterBreak="0">
    <w:nsid w:val="3EDA6049"/>
    <w:multiLevelType w:val="hybridMultilevel"/>
    <w:tmpl w:val="2A10357C"/>
    <w:lvl w:ilvl="0" w:tplc="2370FB64">
      <w:start w:val="1"/>
      <w:numFmt w:val="bullet"/>
      <w:lvlText w:val="-"/>
      <w:lvlJc w:val="left"/>
      <w:pPr>
        <w:ind w:left="720" w:hanging="360"/>
      </w:pPr>
      <w:rPr>
        <w:rFonts w:hint="default" w:ascii="Calibri" w:hAnsi="Calibri"/>
      </w:rPr>
    </w:lvl>
    <w:lvl w:ilvl="1" w:tplc="F9526C14">
      <w:start w:val="1"/>
      <w:numFmt w:val="bullet"/>
      <w:lvlText w:val="o"/>
      <w:lvlJc w:val="left"/>
      <w:pPr>
        <w:ind w:left="1440" w:hanging="360"/>
      </w:pPr>
      <w:rPr>
        <w:rFonts w:hint="default" w:ascii="Courier New" w:hAnsi="Courier New"/>
      </w:rPr>
    </w:lvl>
    <w:lvl w:ilvl="2" w:tplc="BE8457E8">
      <w:start w:val="1"/>
      <w:numFmt w:val="bullet"/>
      <w:lvlText w:val=""/>
      <w:lvlJc w:val="left"/>
      <w:pPr>
        <w:ind w:left="2160" w:hanging="360"/>
      </w:pPr>
      <w:rPr>
        <w:rFonts w:hint="default" w:ascii="Wingdings" w:hAnsi="Wingdings"/>
      </w:rPr>
    </w:lvl>
    <w:lvl w:ilvl="3" w:tplc="E3D64DEE">
      <w:start w:val="1"/>
      <w:numFmt w:val="bullet"/>
      <w:lvlText w:val=""/>
      <w:lvlJc w:val="left"/>
      <w:pPr>
        <w:ind w:left="2880" w:hanging="360"/>
      </w:pPr>
      <w:rPr>
        <w:rFonts w:hint="default" w:ascii="Symbol" w:hAnsi="Symbol"/>
      </w:rPr>
    </w:lvl>
    <w:lvl w:ilvl="4" w:tplc="358CB06E">
      <w:start w:val="1"/>
      <w:numFmt w:val="bullet"/>
      <w:lvlText w:val="o"/>
      <w:lvlJc w:val="left"/>
      <w:pPr>
        <w:ind w:left="3600" w:hanging="360"/>
      </w:pPr>
      <w:rPr>
        <w:rFonts w:hint="default" w:ascii="Courier New" w:hAnsi="Courier New"/>
      </w:rPr>
    </w:lvl>
    <w:lvl w:ilvl="5" w:tplc="08C27340">
      <w:start w:val="1"/>
      <w:numFmt w:val="bullet"/>
      <w:lvlText w:val=""/>
      <w:lvlJc w:val="left"/>
      <w:pPr>
        <w:ind w:left="4320" w:hanging="360"/>
      </w:pPr>
      <w:rPr>
        <w:rFonts w:hint="default" w:ascii="Wingdings" w:hAnsi="Wingdings"/>
      </w:rPr>
    </w:lvl>
    <w:lvl w:ilvl="6" w:tplc="C6901590">
      <w:start w:val="1"/>
      <w:numFmt w:val="bullet"/>
      <w:lvlText w:val=""/>
      <w:lvlJc w:val="left"/>
      <w:pPr>
        <w:ind w:left="5040" w:hanging="360"/>
      </w:pPr>
      <w:rPr>
        <w:rFonts w:hint="default" w:ascii="Symbol" w:hAnsi="Symbol"/>
      </w:rPr>
    </w:lvl>
    <w:lvl w:ilvl="7" w:tplc="BB9E16E4">
      <w:start w:val="1"/>
      <w:numFmt w:val="bullet"/>
      <w:lvlText w:val="o"/>
      <w:lvlJc w:val="left"/>
      <w:pPr>
        <w:ind w:left="5760" w:hanging="360"/>
      </w:pPr>
      <w:rPr>
        <w:rFonts w:hint="default" w:ascii="Courier New" w:hAnsi="Courier New"/>
      </w:rPr>
    </w:lvl>
    <w:lvl w:ilvl="8" w:tplc="729AE862">
      <w:start w:val="1"/>
      <w:numFmt w:val="bullet"/>
      <w:lvlText w:val=""/>
      <w:lvlJc w:val="left"/>
      <w:pPr>
        <w:ind w:left="6480" w:hanging="360"/>
      </w:pPr>
      <w:rPr>
        <w:rFonts w:hint="default" w:ascii="Wingdings" w:hAnsi="Wingdings"/>
      </w:rPr>
    </w:lvl>
  </w:abstractNum>
  <w:abstractNum w:abstractNumId="5" w15:restartNumberingAfterBreak="0">
    <w:nsid w:val="3EE468FA"/>
    <w:multiLevelType w:val="hybridMultilevel"/>
    <w:tmpl w:val="21F8A59E"/>
    <w:lvl w:ilvl="0" w:tplc="37843EC6">
      <w:start w:val="1"/>
      <w:numFmt w:val="bullet"/>
      <w:lvlText w:val="-"/>
      <w:lvlJc w:val="left"/>
      <w:pPr>
        <w:ind w:left="720" w:hanging="360"/>
      </w:pPr>
      <w:rPr>
        <w:rFonts w:hint="default" w:ascii="Calibri" w:hAnsi="Calibri"/>
      </w:rPr>
    </w:lvl>
    <w:lvl w:ilvl="1" w:tplc="AD704C56">
      <w:start w:val="1"/>
      <w:numFmt w:val="bullet"/>
      <w:lvlText w:val="o"/>
      <w:lvlJc w:val="left"/>
      <w:pPr>
        <w:ind w:left="1440" w:hanging="360"/>
      </w:pPr>
      <w:rPr>
        <w:rFonts w:hint="default" w:ascii="Courier New" w:hAnsi="Courier New"/>
      </w:rPr>
    </w:lvl>
    <w:lvl w:ilvl="2" w:tplc="0B8C4518">
      <w:start w:val="1"/>
      <w:numFmt w:val="bullet"/>
      <w:lvlText w:val=""/>
      <w:lvlJc w:val="left"/>
      <w:pPr>
        <w:ind w:left="2160" w:hanging="360"/>
      </w:pPr>
      <w:rPr>
        <w:rFonts w:hint="default" w:ascii="Wingdings" w:hAnsi="Wingdings"/>
      </w:rPr>
    </w:lvl>
    <w:lvl w:ilvl="3" w:tplc="3684C9B6">
      <w:start w:val="1"/>
      <w:numFmt w:val="bullet"/>
      <w:lvlText w:val=""/>
      <w:lvlJc w:val="left"/>
      <w:pPr>
        <w:ind w:left="2880" w:hanging="360"/>
      </w:pPr>
      <w:rPr>
        <w:rFonts w:hint="default" w:ascii="Symbol" w:hAnsi="Symbol"/>
      </w:rPr>
    </w:lvl>
    <w:lvl w:ilvl="4" w:tplc="FB3E2E4C">
      <w:start w:val="1"/>
      <w:numFmt w:val="bullet"/>
      <w:lvlText w:val="o"/>
      <w:lvlJc w:val="left"/>
      <w:pPr>
        <w:ind w:left="3600" w:hanging="360"/>
      </w:pPr>
      <w:rPr>
        <w:rFonts w:hint="default" w:ascii="Courier New" w:hAnsi="Courier New"/>
      </w:rPr>
    </w:lvl>
    <w:lvl w:ilvl="5" w:tplc="7B3E5D54">
      <w:start w:val="1"/>
      <w:numFmt w:val="bullet"/>
      <w:lvlText w:val=""/>
      <w:lvlJc w:val="left"/>
      <w:pPr>
        <w:ind w:left="4320" w:hanging="360"/>
      </w:pPr>
      <w:rPr>
        <w:rFonts w:hint="default" w:ascii="Wingdings" w:hAnsi="Wingdings"/>
      </w:rPr>
    </w:lvl>
    <w:lvl w:ilvl="6" w:tplc="E9248FAE">
      <w:start w:val="1"/>
      <w:numFmt w:val="bullet"/>
      <w:lvlText w:val=""/>
      <w:lvlJc w:val="left"/>
      <w:pPr>
        <w:ind w:left="5040" w:hanging="360"/>
      </w:pPr>
      <w:rPr>
        <w:rFonts w:hint="default" w:ascii="Symbol" w:hAnsi="Symbol"/>
      </w:rPr>
    </w:lvl>
    <w:lvl w:ilvl="7" w:tplc="72AA5644">
      <w:start w:val="1"/>
      <w:numFmt w:val="bullet"/>
      <w:lvlText w:val="o"/>
      <w:lvlJc w:val="left"/>
      <w:pPr>
        <w:ind w:left="5760" w:hanging="360"/>
      </w:pPr>
      <w:rPr>
        <w:rFonts w:hint="default" w:ascii="Courier New" w:hAnsi="Courier New"/>
      </w:rPr>
    </w:lvl>
    <w:lvl w:ilvl="8" w:tplc="CB82BAD8">
      <w:start w:val="1"/>
      <w:numFmt w:val="bullet"/>
      <w:lvlText w:val=""/>
      <w:lvlJc w:val="left"/>
      <w:pPr>
        <w:ind w:left="6480" w:hanging="360"/>
      </w:pPr>
      <w:rPr>
        <w:rFonts w:hint="default" w:ascii="Wingdings" w:hAnsi="Wingdings"/>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BC17C70"/>
    <w:multiLevelType w:val="hybridMultilevel"/>
    <w:tmpl w:val="67022DE4"/>
    <w:lvl w:ilvl="0" w:tplc="DEBED1A2">
      <w:start w:val="1"/>
      <w:numFmt w:val="bullet"/>
      <w:lvlText w:val="-"/>
      <w:lvlJc w:val="left"/>
      <w:pPr>
        <w:ind w:left="720" w:hanging="360"/>
      </w:pPr>
      <w:rPr>
        <w:rFonts w:hint="default" w:ascii="Calibri" w:hAnsi="Calibri"/>
      </w:rPr>
    </w:lvl>
    <w:lvl w:ilvl="1" w:tplc="E0A003C6">
      <w:start w:val="1"/>
      <w:numFmt w:val="bullet"/>
      <w:lvlText w:val="o"/>
      <w:lvlJc w:val="left"/>
      <w:pPr>
        <w:ind w:left="1440" w:hanging="360"/>
      </w:pPr>
      <w:rPr>
        <w:rFonts w:hint="default" w:ascii="Courier New" w:hAnsi="Courier New"/>
      </w:rPr>
    </w:lvl>
    <w:lvl w:ilvl="2" w:tplc="1750A7EE">
      <w:start w:val="1"/>
      <w:numFmt w:val="bullet"/>
      <w:lvlText w:val=""/>
      <w:lvlJc w:val="left"/>
      <w:pPr>
        <w:ind w:left="2160" w:hanging="360"/>
      </w:pPr>
      <w:rPr>
        <w:rFonts w:hint="default" w:ascii="Wingdings" w:hAnsi="Wingdings"/>
      </w:rPr>
    </w:lvl>
    <w:lvl w:ilvl="3" w:tplc="DE0E4C98">
      <w:start w:val="1"/>
      <w:numFmt w:val="bullet"/>
      <w:lvlText w:val=""/>
      <w:lvlJc w:val="left"/>
      <w:pPr>
        <w:ind w:left="2880" w:hanging="360"/>
      </w:pPr>
      <w:rPr>
        <w:rFonts w:hint="default" w:ascii="Symbol" w:hAnsi="Symbol"/>
      </w:rPr>
    </w:lvl>
    <w:lvl w:ilvl="4" w:tplc="DCA2E88C">
      <w:start w:val="1"/>
      <w:numFmt w:val="bullet"/>
      <w:lvlText w:val="o"/>
      <w:lvlJc w:val="left"/>
      <w:pPr>
        <w:ind w:left="3600" w:hanging="360"/>
      </w:pPr>
      <w:rPr>
        <w:rFonts w:hint="default" w:ascii="Courier New" w:hAnsi="Courier New"/>
      </w:rPr>
    </w:lvl>
    <w:lvl w:ilvl="5" w:tplc="CACEBF2E">
      <w:start w:val="1"/>
      <w:numFmt w:val="bullet"/>
      <w:lvlText w:val=""/>
      <w:lvlJc w:val="left"/>
      <w:pPr>
        <w:ind w:left="4320" w:hanging="360"/>
      </w:pPr>
      <w:rPr>
        <w:rFonts w:hint="default" w:ascii="Wingdings" w:hAnsi="Wingdings"/>
      </w:rPr>
    </w:lvl>
    <w:lvl w:ilvl="6" w:tplc="EDE4DEA4">
      <w:start w:val="1"/>
      <w:numFmt w:val="bullet"/>
      <w:lvlText w:val=""/>
      <w:lvlJc w:val="left"/>
      <w:pPr>
        <w:ind w:left="5040" w:hanging="360"/>
      </w:pPr>
      <w:rPr>
        <w:rFonts w:hint="default" w:ascii="Symbol" w:hAnsi="Symbol"/>
      </w:rPr>
    </w:lvl>
    <w:lvl w:ilvl="7" w:tplc="D6BCA5D2">
      <w:start w:val="1"/>
      <w:numFmt w:val="bullet"/>
      <w:lvlText w:val="o"/>
      <w:lvlJc w:val="left"/>
      <w:pPr>
        <w:ind w:left="5760" w:hanging="360"/>
      </w:pPr>
      <w:rPr>
        <w:rFonts w:hint="default" w:ascii="Courier New" w:hAnsi="Courier New"/>
      </w:rPr>
    </w:lvl>
    <w:lvl w:ilvl="8" w:tplc="D98086EC">
      <w:start w:val="1"/>
      <w:numFmt w:val="bullet"/>
      <w:lvlText w:val=""/>
      <w:lvlJc w:val="left"/>
      <w:pPr>
        <w:ind w:left="6480" w:hanging="360"/>
      </w:pPr>
      <w:rPr>
        <w:rFonts w:hint="default" w:ascii="Wingdings" w:hAnsi="Wingdings"/>
      </w:rPr>
    </w:lvl>
  </w:abstractNum>
  <w:abstractNum w:abstractNumId="9" w15:restartNumberingAfterBreak="0">
    <w:nsid w:val="53F0640C"/>
    <w:multiLevelType w:val="hybridMultilevel"/>
    <w:tmpl w:val="D2CEBDBE"/>
    <w:lvl w:ilvl="0" w:tplc="D3BA3010">
      <w:start w:val="1"/>
      <w:numFmt w:val="bullet"/>
      <w:lvlText w:val="-"/>
      <w:lvlJc w:val="left"/>
      <w:pPr>
        <w:ind w:left="720" w:hanging="360"/>
      </w:pPr>
      <w:rPr>
        <w:rFonts w:hint="default" w:ascii="Calibri" w:hAnsi="Calibri"/>
      </w:rPr>
    </w:lvl>
    <w:lvl w:ilvl="1" w:tplc="48EAA21A">
      <w:start w:val="1"/>
      <w:numFmt w:val="bullet"/>
      <w:lvlText w:val="o"/>
      <w:lvlJc w:val="left"/>
      <w:pPr>
        <w:ind w:left="1440" w:hanging="360"/>
      </w:pPr>
      <w:rPr>
        <w:rFonts w:hint="default" w:ascii="Courier New" w:hAnsi="Courier New"/>
      </w:rPr>
    </w:lvl>
    <w:lvl w:ilvl="2" w:tplc="6082CBA6">
      <w:start w:val="1"/>
      <w:numFmt w:val="bullet"/>
      <w:lvlText w:val=""/>
      <w:lvlJc w:val="left"/>
      <w:pPr>
        <w:ind w:left="2160" w:hanging="360"/>
      </w:pPr>
      <w:rPr>
        <w:rFonts w:hint="default" w:ascii="Wingdings" w:hAnsi="Wingdings"/>
      </w:rPr>
    </w:lvl>
    <w:lvl w:ilvl="3" w:tplc="1E364A5A">
      <w:start w:val="1"/>
      <w:numFmt w:val="bullet"/>
      <w:lvlText w:val=""/>
      <w:lvlJc w:val="left"/>
      <w:pPr>
        <w:ind w:left="2880" w:hanging="360"/>
      </w:pPr>
      <w:rPr>
        <w:rFonts w:hint="default" w:ascii="Symbol" w:hAnsi="Symbol"/>
      </w:rPr>
    </w:lvl>
    <w:lvl w:ilvl="4" w:tplc="BF3E360E">
      <w:start w:val="1"/>
      <w:numFmt w:val="bullet"/>
      <w:lvlText w:val="o"/>
      <w:lvlJc w:val="left"/>
      <w:pPr>
        <w:ind w:left="3600" w:hanging="360"/>
      </w:pPr>
      <w:rPr>
        <w:rFonts w:hint="default" w:ascii="Courier New" w:hAnsi="Courier New"/>
      </w:rPr>
    </w:lvl>
    <w:lvl w:ilvl="5" w:tplc="4766957A">
      <w:start w:val="1"/>
      <w:numFmt w:val="bullet"/>
      <w:lvlText w:val=""/>
      <w:lvlJc w:val="left"/>
      <w:pPr>
        <w:ind w:left="4320" w:hanging="360"/>
      </w:pPr>
      <w:rPr>
        <w:rFonts w:hint="default" w:ascii="Wingdings" w:hAnsi="Wingdings"/>
      </w:rPr>
    </w:lvl>
    <w:lvl w:ilvl="6" w:tplc="0708FA9E">
      <w:start w:val="1"/>
      <w:numFmt w:val="bullet"/>
      <w:lvlText w:val=""/>
      <w:lvlJc w:val="left"/>
      <w:pPr>
        <w:ind w:left="5040" w:hanging="360"/>
      </w:pPr>
      <w:rPr>
        <w:rFonts w:hint="default" w:ascii="Symbol" w:hAnsi="Symbol"/>
      </w:rPr>
    </w:lvl>
    <w:lvl w:ilvl="7" w:tplc="2D80EB58">
      <w:start w:val="1"/>
      <w:numFmt w:val="bullet"/>
      <w:lvlText w:val="o"/>
      <w:lvlJc w:val="left"/>
      <w:pPr>
        <w:ind w:left="5760" w:hanging="360"/>
      </w:pPr>
      <w:rPr>
        <w:rFonts w:hint="default" w:ascii="Courier New" w:hAnsi="Courier New"/>
      </w:rPr>
    </w:lvl>
    <w:lvl w:ilvl="8" w:tplc="2880F9E8">
      <w:start w:val="1"/>
      <w:numFmt w:val="bullet"/>
      <w:lvlText w:val=""/>
      <w:lvlJc w:val="left"/>
      <w:pPr>
        <w:ind w:left="6480" w:hanging="360"/>
      </w:pPr>
      <w:rPr>
        <w:rFonts w:hint="default" w:ascii="Wingdings" w:hAnsi="Wingdings"/>
      </w:rPr>
    </w:lvl>
  </w:abstractNum>
  <w:abstractNum w:abstractNumId="10" w15:restartNumberingAfterBreak="0">
    <w:nsid w:val="5A6064E6"/>
    <w:multiLevelType w:val="hybridMultilevel"/>
    <w:tmpl w:val="0BB0D700"/>
    <w:lvl w:ilvl="0" w:tplc="B83C72A4">
      <w:start w:val="1"/>
      <w:numFmt w:val="bullet"/>
      <w:lvlText w:val="-"/>
      <w:lvlJc w:val="left"/>
      <w:pPr>
        <w:ind w:left="720" w:hanging="360"/>
      </w:pPr>
      <w:rPr>
        <w:rFonts w:hint="default" w:ascii="Calibri" w:hAnsi="Calibri"/>
      </w:rPr>
    </w:lvl>
    <w:lvl w:ilvl="1" w:tplc="8ECA714A">
      <w:start w:val="1"/>
      <w:numFmt w:val="bullet"/>
      <w:lvlText w:val="o"/>
      <w:lvlJc w:val="left"/>
      <w:pPr>
        <w:ind w:left="1440" w:hanging="360"/>
      </w:pPr>
      <w:rPr>
        <w:rFonts w:hint="default" w:ascii="Courier New" w:hAnsi="Courier New"/>
      </w:rPr>
    </w:lvl>
    <w:lvl w:ilvl="2" w:tplc="95742438">
      <w:start w:val="1"/>
      <w:numFmt w:val="bullet"/>
      <w:lvlText w:val=""/>
      <w:lvlJc w:val="left"/>
      <w:pPr>
        <w:ind w:left="2160" w:hanging="360"/>
      </w:pPr>
      <w:rPr>
        <w:rFonts w:hint="default" w:ascii="Wingdings" w:hAnsi="Wingdings"/>
      </w:rPr>
    </w:lvl>
    <w:lvl w:ilvl="3" w:tplc="D9040C38">
      <w:start w:val="1"/>
      <w:numFmt w:val="bullet"/>
      <w:lvlText w:val=""/>
      <w:lvlJc w:val="left"/>
      <w:pPr>
        <w:ind w:left="2880" w:hanging="360"/>
      </w:pPr>
      <w:rPr>
        <w:rFonts w:hint="default" w:ascii="Symbol" w:hAnsi="Symbol"/>
      </w:rPr>
    </w:lvl>
    <w:lvl w:ilvl="4" w:tplc="2CB6AAE4">
      <w:start w:val="1"/>
      <w:numFmt w:val="bullet"/>
      <w:lvlText w:val="o"/>
      <w:lvlJc w:val="left"/>
      <w:pPr>
        <w:ind w:left="3600" w:hanging="360"/>
      </w:pPr>
      <w:rPr>
        <w:rFonts w:hint="default" w:ascii="Courier New" w:hAnsi="Courier New"/>
      </w:rPr>
    </w:lvl>
    <w:lvl w:ilvl="5" w:tplc="595A6476">
      <w:start w:val="1"/>
      <w:numFmt w:val="bullet"/>
      <w:lvlText w:val=""/>
      <w:lvlJc w:val="left"/>
      <w:pPr>
        <w:ind w:left="4320" w:hanging="360"/>
      </w:pPr>
      <w:rPr>
        <w:rFonts w:hint="default" w:ascii="Wingdings" w:hAnsi="Wingdings"/>
      </w:rPr>
    </w:lvl>
    <w:lvl w:ilvl="6" w:tplc="854AFD24">
      <w:start w:val="1"/>
      <w:numFmt w:val="bullet"/>
      <w:lvlText w:val=""/>
      <w:lvlJc w:val="left"/>
      <w:pPr>
        <w:ind w:left="5040" w:hanging="360"/>
      </w:pPr>
      <w:rPr>
        <w:rFonts w:hint="default" w:ascii="Symbol" w:hAnsi="Symbol"/>
      </w:rPr>
    </w:lvl>
    <w:lvl w:ilvl="7" w:tplc="0870F180">
      <w:start w:val="1"/>
      <w:numFmt w:val="bullet"/>
      <w:lvlText w:val="o"/>
      <w:lvlJc w:val="left"/>
      <w:pPr>
        <w:ind w:left="5760" w:hanging="360"/>
      </w:pPr>
      <w:rPr>
        <w:rFonts w:hint="default" w:ascii="Courier New" w:hAnsi="Courier New"/>
      </w:rPr>
    </w:lvl>
    <w:lvl w:ilvl="8" w:tplc="514C497E">
      <w:start w:val="1"/>
      <w:numFmt w:val="bullet"/>
      <w:lvlText w:val=""/>
      <w:lvlJc w:val="left"/>
      <w:pPr>
        <w:ind w:left="6480" w:hanging="360"/>
      </w:pPr>
      <w:rPr>
        <w:rFonts w:hint="default" w:ascii="Wingdings" w:hAnsi="Wingdings"/>
      </w:rPr>
    </w:lvl>
  </w:abstractNum>
  <w:abstractNum w:abstractNumId="11" w15:restartNumberingAfterBreak="0">
    <w:nsid w:val="61E713FC"/>
    <w:multiLevelType w:val="hybridMultilevel"/>
    <w:tmpl w:val="BC8A797A"/>
    <w:lvl w:ilvl="0" w:tplc="CFC41B1C">
      <w:start w:val="1"/>
      <w:numFmt w:val="bullet"/>
      <w:lvlText w:val="-"/>
      <w:lvlJc w:val="left"/>
      <w:pPr>
        <w:ind w:left="720" w:hanging="360"/>
      </w:pPr>
      <w:rPr>
        <w:rFonts w:hint="default" w:ascii="Calibri" w:hAnsi="Calibri"/>
      </w:rPr>
    </w:lvl>
    <w:lvl w:ilvl="1" w:tplc="794832E8">
      <w:start w:val="1"/>
      <w:numFmt w:val="bullet"/>
      <w:lvlText w:val="o"/>
      <w:lvlJc w:val="left"/>
      <w:pPr>
        <w:ind w:left="1440" w:hanging="360"/>
      </w:pPr>
      <w:rPr>
        <w:rFonts w:hint="default" w:ascii="Courier New" w:hAnsi="Courier New"/>
      </w:rPr>
    </w:lvl>
    <w:lvl w:ilvl="2" w:tplc="44583238">
      <w:start w:val="1"/>
      <w:numFmt w:val="bullet"/>
      <w:lvlText w:val=""/>
      <w:lvlJc w:val="left"/>
      <w:pPr>
        <w:ind w:left="2160" w:hanging="360"/>
      </w:pPr>
      <w:rPr>
        <w:rFonts w:hint="default" w:ascii="Wingdings" w:hAnsi="Wingdings"/>
      </w:rPr>
    </w:lvl>
    <w:lvl w:ilvl="3" w:tplc="0950C5CE">
      <w:start w:val="1"/>
      <w:numFmt w:val="bullet"/>
      <w:lvlText w:val=""/>
      <w:lvlJc w:val="left"/>
      <w:pPr>
        <w:ind w:left="2880" w:hanging="360"/>
      </w:pPr>
      <w:rPr>
        <w:rFonts w:hint="default" w:ascii="Symbol" w:hAnsi="Symbol"/>
      </w:rPr>
    </w:lvl>
    <w:lvl w:ilvl="4" w:tplc="E692EF5A">
      <w:start w:val="1"/>
      <w:numFmt w:val="bullet"/>
      <w:lvlText w:val="o"/>
      <w:lvlJc w:val="left"/>
      <w:pPr>
        <w:ind w:left="3600" w:hanging="360"/>
      </w:pPr>
      <w:rPr>
        <w:rFonts w:hint="default" w:ascii="Courier New" w:hAnsi="Courier New"/>
      </w:rPr>
    </w:lvl>
    <w:lvl w:ilvl="5" w:tplc="DEB8B2B4">
      <w:start w:val="1"/>
      <w:numFmt w:val="bullet"/>
      <w:lvlText w:val=""/>
      <w:lvlJc w:val="left"/>
      <w:pPr>
        <w:ind w:left="4320" w:hanging="360"/>
      </w:pPr>
      <w:rPr>
        <w:rFonts w:hint="default" w:ascii="Wingdings" w:hAnsi="Wingdings"/>
      </w:rPr>
    </w:lvl>
    <w:lvl w:ilvl="6" w:tplc="17A67D7C">
      <w:start w:val="1"/>
      <w:numFmt w:val="bullet"/>
      <w:lvlText w:val=""/>
      <w:lvlJc w:val="left"/>
      <w:pPr>
        <w:ind w:left="5040" w:hanging="360"/>
      </w:pPr>
      <w:rPr>
        <w:rFonts w:hint="default" w:ascii="Symbol" w:hAnsi="Symbol"/>
      </w:rPr>
    </w:lvl>
    <w:lvl w:ilvl="7" w:tplc="9996BDD0">
      <w:start w:val="1"/>
      <w:numFmt w:val="bullet"/>
      <w:lvlText w:val="o"/>
      <w:lvlJc w:val="left"/>
      <w:pPr>
        <w:ind w:left="5760" w:hanging="360"/>
      </w:pPr>
      <w:rPr>
        <w:rFonts w:hint="default" w:ascii="Courier New" w:hAnsi="Courier New"/>
      </w:rPr>
    </w:lvl>
    <w:lvl w:ilvl="8" w:tplc="71182DBA">
      <w:start w:val="1"/>
      <w:numFmt w:val="bullet"/>
      <w:lvlText w:val=""/>
      <w:lvlJc w:val="left"/>
      <w:pPr>
        <w:ind w:left="6480" w:hanging="360"/>
      </w:pPr>
      <w:rPr>
        <w:rFonts w:hint="default" w:ascii="Wingdings" w:hAnsi="Wingdings"/>
      </w:rPr>
    </w:lvl>
  </w:abstractNum>
  <w:abstractNum w:abstractNumId="12" w15:restartNumberingAfterBreak="0">
    <w:nsid w:val="683C0A4F"/>
    <w:multiLevelType w:val="hybridMultilevel"/>
    <w:tmpl w:val="5ED2FCF8"/>
    <w:lvl w:ilvl="0" w:tplc="80083CD2">
      <w:start w:val="1"/>
      <w:numFmt w:val="bullet"/>
      <w:lvlText w:val="-"/>
      <w:lvlJc w:val="left"/>
      <w:pPr>
        <w:ind w:left="720" w:hanging="360"/>
      </w:pPr>
      <w:rPr>
        <w:rFonts w:hint="default" w:ascii="Calibri" w:hAnsi="Calibri"/>
      </w:rPr>
    </w:lvl>
    <w:lvl w:ilvl="1" w:tplc="9E501224">
      <w:start w:val="1"/>
      <w:numFmt w:val="bullet"/>
      <w:lvlText w:val="o"/>
      <w:lvlJc w:val="left"/>
      <w:pPr>
        <w:ind w:left="1440" w:hanging="360"/>
      </w:pPr>
      <w:rPr>
        <w:rFonts w:hint="default" w:ascii="Courier New" w:hAnsi="Courier New"/>
      </w:rPr>
    </w:lvl>
    <w:lvl w:ilvl="2" w:tplc="564615AA">
      <w:start w:val="1"/>
      <w:numFmt w:val="bullet"/>
      <w:lvlText w:val=""/>
      <w:lvlJc w:val="left"/>
      <w:pPr>
        <w:ind w:left="2160" w:hanging="360"/>
      </w:pPr>
      <w:rPr>
        <w:rFonts w:hint="default" w:ascii="Wingdings" w:hAnsi="Wingdings"/>
      </w:rPr>
    </w:lvl>
    <w:lvl w:ilvl="3" w:tplc="659A54A4">
      <w:start w:val="1"/>
      <w:numFmt w:val="bullet"/>
      <w:lvlText w:val=""/>
      <w:lvlJc w:val="left"/>
      <w:pPr>
        <w:ind w:left="2880" w:hanging="360"/>
      </w:pPr>
      <w:rPr>
        <w:rFonts w:hint="default" w:ascii="Symbol" w:hAnsi="Symbol"/>
      </w:rPr>
    </w:lvl>
    <w:lvl w:ilvl="4" w:tplc="7092F636">
      <w:start w:val="1"/>
      <w:numFmt w:val="bullet"/>
      <w:lvlText w:val="o"/>
      <w:lvlJc w:val="left"/>
      <w:pPr>
        <w:ind w:left="3600" w:hanging="360"/>
      </w:pPr>
      <w:rPr>
        <w:rFonts w:hint="default" w:ascii="Courier New" w:hAnsi="Courier New"/>
      </w:rPr>
    </w:lvl>
    <w:lvl w:ilvl="5" w:tplc="15E2D044">
      <w:start w:val="1"/>
      <w:numFmt w:val="bullet"/>
      <w:lvlText w:val=""/>
      <w:lvlJc w:val="left"/>
      <w:pPr>
        <w:ind w:left="4320" w:hanging="360"/>
      </w:pPr>
      <w:rPr>
        <w:rFonts w:hint="default" w:ascii="Wingdings" w:hAnsi="Wingdings"/>
      </w:rPr>
    </w:lvl>
    <w:lvl w:ilvl="6" w:tplc="5CBCF29C">
      <w:start w:val="1"/>
      <w:numFmt w:val="bullet"/>
      <w:lvlText w:val=""/>
      <w:lvlJc w:val="left"/>
      <w:pPr>
        <w:ind w:left="5040" w:hanging="360"/>
      </w:pPr>
      <w:rPr>
        <w:rFonts w:hint="default" w:ascii="Symbol" w:hAnsi="Symbol"/>
      </w:rPr>
    </w:lvl>
    <w:lvl w:ilvl="7" w:tplc="E948F3C6">
      <w:start w:val="1"/>
      <w:numFmt w:val="bullet"/>
      <w:lvlText w:val="o"/>
      <w:lvlJc w:val="left"/>
      <w:pPr>
        <w:ind w:left="5760" w:hanging="360"/>
      </w:pPr>
      <w:rPr>
        <w:rFonts w:hint="default" w:ascii="Courier New" w:hAnsi="Courier New"/>
      </w:rPr>
    </w:lvl>
    <w:lvl w:ilvl="8" w:tplc="A268FC8C">
      <w:start w:val="1"/>
      <w:numFmt w:val="bullet"/>
      <w:lvlText w:val=""/>
      <w:lvlJc w:val="left"/>
      <w:pPr>
        <w:ind w:left="6480" w:hanging="360"/>
      </w:pPr>
      <w:rPr>
        <w:rFonts w:hint="default" w:ascii="Wingdings" w:hAnsi="Wingdings"/>
      </w:rPr>
    </w:lvl>
  </w:abstractNum>
  <w:abstractNum w:abstractNumId="13" w15:restartNumberingAfterBreak="0">
    <w:nsid w:val="6BEE4A06"/>
    <w:multiLevelType w:val="hybridMultilevel"/>
    <w:tmpl w:val="02B8BE5C"/>
    <w:lvl w:ilvl="0" w:tplc="72CA4BEE">
      <w:start w:val="1"/>
      <w:numFmt w:val="bullet"/>
      <w:lvlText w:val="-"/>
      <w:lvlJc w:val="left"/>
      <w:pPr>
        <w:ind w:left="720" w:hanging="360"/>
      </w:pPr>
      <w:rPr>
        <w:rFonts w:hint="default" w:ascii="Calibri" w:hAnsi="Calibri"/>
      </w:rPr>
    </w:lvl>
    <w:lvl w:ilvl="1" w:tplc="729C3BB2">
      <w:start w:val="1"/>
      <w:numFmt w:val="bullet"/>
      <w:lvlText w:val="o"/>
      <w:lvlJc w:val="left"/>
      <w:pPr>
        <w:ind w:left="1440" w:hanging="360"/>
      </w:pPr>
      <w:rPr>
        <w:rFonts w:hint="default" w:ascii="Courier New" w:hAnsi="Courier New"/>
      </w:rPr>
    </w:lvl>
    <w:lvl w:ilvl="2" w:tplc="7E6C7080">
      <w:start w:val="1"/>
      <w:numFmt w:val="bullet"/>
      <w:lvlText w:val=""/>
      <w:lvlJc w:val="left"/>
      <w:pPr>
        <w:ind w:left="2160" w:hanging="360"/>
      </w:pPr>
      <w:rPr>
        <w:rFonts w:hint="default" w:ascii="Wingdings" w:hAnsi="Wingdings"/>
      </w:rPr>
    </w:lvl>
    <w:lvl w:ilvl="3" w:tplc="45E8463C">
      <w:start w:val="1"/>
      <w:numFmt w:val="bullet"/>
      <w:lvlText w:val=""/>
      <w:lvlJc w:val="left"/>
      <w:pPr>
        <w:ind w:left="2880" w:hanging="360"/>
      </w:pPr>
      <w:rPr>
        <w:rFonts w:hint="default" w:ascii="Symbol" w:hAnsi="Symbol"/>
      </w:rPr>
    </w:lvl>
    <w:lvl w:ilvl="4" w:tplc="D4545B22">
      <w:start w:val="1"/>
      <w:numFmt w:val="bullet"/>
      <w:lvlText w:val="o"/>
      <w:lvlJc w:val="left"/>
      <w:pPr>
        <w:ind w:left="3600" w:hanging="360"/>
      </w:pPr>
      <w:rPr>
        <w:rFonts w:hint="default" w:ascii="Courier New" w:hAnsi="Courier New"/>
      </w:rPr>
    </w:lvl>
    <w:lvl w:ilvl="5" w:tplc="AFB2B82E">
      <w:start w:val="1"/>
      <w:numFmt w:val="bullet"/>
      <w:lvlText w:val=""/>
      <w:lvlJc w:val="left"/>
      <w:pPr>
        <w:ind w:left="4320" w:hanging="360"/>
      </w:pPr>
      <w:rPr>
        <w:rFonts w:hint="default" w:ascii="Wingdings" w:hAnsi="Wingdings"/>
      </w:rPr>
    </w:lvl>
    <w:lvl w:ilvl="6" w:tplc="4E30ED2E">
      <w:start w:val="1"/>
      <w:numFmt w:val="bullet"/>
      <w:lvlText w:val=""/>
      <w:lvlJc w:val="left"/>
      <w:pPr>
        <w:ind w:left="5040" w:hanging="360"/>
      </w:pPr>
      <w:rPr>
        <w:rFonts w:hint="default" w:ascii="Symbol" w:hAnsi="Symbol"/>
      </w:rPr>
    </w:lvl>
    <w:lvl w:ilvl="7" w:tplc="B44C5254">
      <w:start w:val="1"/>
      <w:numFmt w:val="bullet"/>
      <w:lvlText w:val="o"/>
      <w:lvlJc w:val="left"/>
      <w:pPr>
        <w:ind w:left="5760" w:hanging="360"/>
      </w:pPr>
      <w:rPr>
        <w:rFonts w:hint="default" w:ascii="Courier New" w:hAnsi="Courier New"/>
      </w:rPr>
    </w:lvl>
    <w:lvl w:ilvl="8" w:tplc="EC38C44A">
      <w:start w:val="1"/>
      <w:numFmt w:val="bullet"/>
      <w:lvlText w:val=""/>
      <w:lvlJc w:val="left"/>
      <w:pPr>
        <w:ind w:left="6480" w:hanging="360"/>
      </w:pPr>
      <w:rPr>
        <w:rFonts w:hint="default" w:ascii="Wingdings" w:hAnsi="Wingdings"/>
      </w:rPr>
    </w:lvl>
  </w:abstractNum>
  <w:abstractNum w:abstractNumId="14"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78C56B0D"/>
    <w:multiLevelType w:val="hybridMultilevel"/>
    <w:tmpl w:val="1DA0CCE0"/>
    <w:lvl w:ilvl="0" w:tplc="248699F4">
      <w:start w:val="1"/>
      <w:numFmt w:val="bullet"/>
      <w:lvlText w:val="-"/>
      <w:lvlJc w:val="left"/>
      <w:pPr>
        <w:ind w:left="720" w:hanging="360"/>
      </w:pPr>
      <w:rPr>
        <w:rFonts w:hint="default" w:ascii="Calibri" w:hAnsi="Calibri"/>
      </w:rPr>
    </w:lvl>
    <w:lvl w:ilvl="1" w:tplc="96CA3A62">
      <w:start w:val="1"/>
      <w:numFmt w:val="bullet"/>
      <w:lvlText w:val="o"/>
      <w:lvlJc w:val="left"/>
      <w:pPr>
        <w:ind w:left="1440" w:hanging="360"/>
      </w:pPr>
      <w:rPr>
        <w:rFonts w:hint="default" w:ascii="Courier New" w:hAnsi="Courier New"/>
      </w:rPr>
    </w:lvl>
    <w:lvl w:ilvl="2" w:tplc="40FC8FA8">
      <w:start w:val="1"/>
      <w:numFmt w:val="bullet"/>
      <w:lvlText w:val=""/>
      <w:lvlJc w:val="left"/>
      <w:pPr>
        <w:ind w:left="2160" w:hanging="360"/>
      </w:pPr>
      <w:rPr>
        <w:rFonts w:hint="default" w:ascii="Wingdings" w:hAnsi="Wingdings"/>
      </w:rPr>
    </w:lvl>
    <w:lvl w:ilvl="3" w:tplc="C6AA0558">
      <w:start w:val="1"/>
      <w:numFmt w:val="bullet"/>
      <w:lvlText w:val=""/>
      <w:lvlJc w:val="left"/>
      <w:pPr>
        <w:ind w:left="2880" w:hanging="360"/>
      </w:pPr>
      <w:rPr>
        <w:rFonts w:hint="default" w:ascii="Symbol" w:hAnsi="Symbol"/>
      </w:rPr>
    </w:lvl>
    <w:lvl w:ilvl="4" w:tplc="578C0D0A">
      <w:start w:val="1"/>
      <w:numFmt w:val="bullet"/>
      <w:lvlText w:val="o"/>
      <w:lvlJc w:val="left"/>
      <w:pPr>
        <w:ind w:left="3600" w:hanging="360"/>
      </w:pPr>
      <w:rPr>
        <w:rFonts w:hint="default" w:ascii="Courier New" w:hAnsi="Courier New"/>
      </w:rPr>
    </w:lvl>
    <w:lvl w:ilvl="5" w:tplc="869ED494">
      <w:start w:val="1"/>
      <w:numFmt w:val="bullet"/>
      <w:lvlText w:val=""/>
      <w:lvlJc w:val="left"/>
      <w:pPr>
        <w:ind w:left="4320" w:hanging="360"/>
      </w:pPr>
      <w:rPr>
        <w:rFonts w:hint="default" w:ascii="Wingdings" w:hAnsi="Wingdings"/>
      </w:rPr>
    </w:lvl>
    <w:lvl w:ilvl="6" w:tplc="C6B22D80">
      <w:start w:val="1"/>
      <w:numFmt w:val="bullet"/>
      <w:lvlText w:val=""/>
      <w:lvlJc w:val="left"/>
      <w:pPr>
        <w:ind w:left="5040" w:hanging="360"/>
      </w:pPr>
      <w:rPr>
        <w:rFonts w:hint="default" w:ascii="Symbol" w:hAnsi="Symbol"/>
      </w:rPr>
    </w:lvl>
    <w:lvl w:ilvl="7" w:tplc="EF1E12D2">
      <w:start w:val="1"/>
      <w:numFmt w:val="bullet"/>
      <w:lvlText w:val="o"/>
      <w:lvlJc w:val="left"/>
      <w:pPr>
        <w:ind w:left="5760" w:hanging="360"/>
      </w:pPr>
      <w:rPr>
        <w:rFonts w:hint="default" w:ascii="Courier New" w:hAnsi="Courier New"/>
      </w:rPr>
    </w:lvl>
    <w:lvl w:ilvl="8" w:tplc="427E4F46">
      <w:start w:val="1"/>
      <w:numFmt w:val="bullet"/>
      <w:lvlText w:val=""/>
      <w:lvlJc w:val="left"/>
      <w:pPr>
        <w:ind w:left="6480" w:hanging="360"/>
      </w:pPr>
      <w:rPr>
        <w:rFonts w:hint="default" w:ascii="Wingdings" w:hAnsi="Wingdings"/>
      </w:rPr>
    </w:lvl>
  </w:abstractNum>
  <w:num w:numId="1">
    <w:abstractNumId w:val="4"/>
  </w:num>
  <w:num w:numId="2">
    <w:abstractNumId w:val="8"/>
  </w:num>
  <w:num w:numId="3">
    <w:abstractNumId w:val="3"/>
  </w:num>
  <w:num w:numId="4">
    <w:abstractNumId w:val="11"/>
  </w:num>
  <w:num w:numId="5">
    <w:abstractNumId w:val="9"/>
  </w:num>
  <w:num w:numId="6">
    <w:abstractNumId w:val="15"/>
  </w:num>
  <w:num w:numId="7">
    <w:abstractNumId w:val="10"/>
  </w:num>
  <w:num w:numId="8">
    <w:abstractNumId w:val="13"/>
  </w:num>
  <w:num w:numId="9">
    <w:abstractNumId w:val="12"/>
  </w:num>
  <w:num w:numId="10">
    <w:abstractNumId w:val="1"/>
  </w:num>
  <w:num w:numId="11">
    <w:abstractNumId w:val="2"/>
  </w:num>
  <w:num w:numId="12">
    <w:abstractNumId w:val="5"/>
  </w:num>
  <w:num w:numId="13">
    <w:abstractNumId w:val="14"/>
  </w:num>
  <w:num w:numId="14">
    <w:abstractNumId w:val="6"/>
  </w:num>
  <w:num w:numId="15">
    <w:abstractNumId w:val="7"/>
  </w:num>
  <w:num w:numId="1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C8D89"/>
    <w:rsid w:val="000D1ABD"/>
    <w:rsid w:val="000F4C5B"/>
    <w:rsid w:val="00164D56"/>
    <w:rsid w:val="001F3CC3"/>
    <w:rsid w:val="002475CF"/>
    <w:rsid w:val="00311588"/>
    <w:rsid w:val="00381F70"/>
    <w:rsid w:val="0038346C"/>
    <w:rsid w:val="003A439E"/>
    <w:rsid w:val="0047BC96"/>
    <w:rsid w:val="00485B81"/>
    <w:rsid w:val="004E5521"/>
    <w:rsid w:val="005B4C33"/>
    <w:rsid w:val="006422EC"/>
    <w:rsid w:val="0064B1B4"/>
    <w:rsid w:val="006742F7"/>
    <w:rsid w:val="006D3263"/>
    <w:rsid w:val="00724CAB"/>
    <w:rsid w:val="007850E0"/>
    <w:rsid w:val="008A79D2"/>
    <w:rsid w:val="008A7E3F"/>
    <w:rsid w:val="008B442F"/>
    <w:rsid w:val="009D5AE6"/>
    <w:rsid w:val="00A342F0"/>
    <w:rsid w:val="00BA7B1E"/>
    <w:rsid w:val="00BB40B8"/>
    <w:rsid w:val="00BC516B"/>
    <w:rsid w:val="00C357ED"/>
    <w:rsid w:val="00CD1790"/>
    <w:rsid w:val="00D10434"/>
    <w:rsid w:val="00D86CFF"/>
    <w:rsid w:val="00DF2370"/>
    <w:rsid w:val="00E00FD6"/>
    <w:rsid w:val="00E24FC4"/>
    <w:rsid w:val="00EE0E96"/>
    <w:rsid w:val="00FC2FAB"/>
    <w:rsid w:val="00FE5AD9"/>
    <w:rsid w:val="00FF1F2A"/>
    <w:rsid w:val="010F8782"/>
    <w:rsid w:val="012F9BD5"/>
    <w:rsid w:val="017CA663"/>
    <w:rsid w:val="01833293"/>
    <w:rsid w:val="01D3773E"/>
    <w:rsid w:val="01F834A7"/>
    <w:rsid w:val="028B8789"/>
    <w:rsid w:val="02ACB048"/>
    <w:rsid w:val="02B049D1"/>
    <w:rsid w:val="02CB6C36"/>
    <w:rsid w:val="02EC5E56"/>
    <w:rsid w:val="02F6E62A"/>
    <w:rsid w:val="02F88D2E"/>
    <w:rsid w:val="03153528"/>
    <w:rsid w:val="035EFFCB"/>
    <w:rsid w:val="03874ADE"/>
    <w:rsid w:val="03BEA6BF"/>
    <w:rsid w:val="03E5181D"/>
    <w:rsid w:val="041F9EFE"/>
    <w:rsid w:val="0457A9CE"/>
    <w:rsid w:val="04673C97"/>
    <w:rsid w:val="04B143B5"/>
    <w:rsid w:val="04D3F010"/>
    <w:rsid w:val="051B2DB9"/>
    <w:rsid w:val="053CCC59"/>
    <w:rsid w:val="057FE9C7"/>
    <w:rsid w:val="0599F5D0"/>
    <w:rsid w:val="05A92C74"/>
    <w:rsid w:val="05BAE2E2"/>
    <w:rsid w:val="05FF31CC"/>
    <w:rsid w:val="06028E42"/>
    <w:rsid w:val="060D6AE6"/>
    <w:rsid w:val="067A9585"/>
    <w:rsid w:val="06D02677"/>
    <w:rsid w:val="070E3A10"/>
    <w:rsid w:val="071EE6FD"/>
    <w:rsid w:val="07A41335"/>
    <w:rsid w:val="07B2AE93"/>
    <w:rsid w:val="07C3F878"/>
    <w:rsid w:val="0895FAE2"/>
    <w:rsid w:val="08D0EF0F"/>
    <w:rsid w:val="0957DFF5"/>
    <w:rsid w:val="09648594"/>
    <w:rsid w:val="096D9272"/>
    <w:rsid w:val="097A10E3"/>
    <w:rsid w:val="09CDA9D7"/>
    <w:rsid w:val="09F64BB9"/>
    <w:rsid w:val="09F68C62"/>
    <w:rsid w:val="0A428E48"/>
    <w:rsid w:val="0A7ACCB8"/>
    <w:rsid w:val="0B8A6F3D"/>
    <w:rsid w:val="0B91270D"/>
    <w:rsid w:val="0B921C1A"/>
    <w:rsid w:val="0BA3979A"/>
    <w:rsid w:val="0BA3E951"/>
    <w:rsid w:val="0BE2127C"/>
    <w:rsid w:val="0BE2CC9F"/>
    <w:rsid w:val="0BF61416"/>
    <w:rsid w:val="0C44AC46"/>
    <w:rsid w:val="0C7A183F"/>
    <w:rsid w:val="0CDFC1F0"/>
    <w:rsid w:val="0D1FBEFF"/>
    <w:rsid w:val="0D263F9E"/>
    <w:rsid w:val="0D58A44C"/>
    <w:rsid w:val="0E2B3D68"/>
    <w:rsid w:val="0E7545AE"/>
    <w:rsid w:val="0EA604C5"/>
    <w:rsid w:val="0ECE4FEC"/>
    <w:rsid w:val="0F3A7F18"/>
    <w:rsid w:val="0FA4981B"/>
    <w:rsid w:val="0FD56932"/>
    <w:rsid w:val="10086C4B"/>
    <w:rsid w:val="1065CDE6"/>
    <w:rsid w:val="10F764EA"/>
    <w:rsid w:val="10FE2206"/>
    <w:rsid w:val="11AA1697"/>
    <w:rsid w:val="12950329"/>
    <w:rsid w:val="12CB11AB"/>
    <w:rsid w:val="12F1E89B"/>
    <w:rsid w:val="1300577B"/>
    <w:rsid w:val="13069C11"/>
    <w:rsid w:val="131A38FC"/>
    <w:rsid w:val="132F0D09"/>
    <w:rsid w:val="134FED84"/>
    <w:rsid w:val="1366218C"/>
    <w:rsid w:val="1384899D"/>
    <w:rsid w:val="13A3DC8B"/>
    <w:rsid w:val="13E7A48A"/>
    <w:rsid w:val="13EBEFE4"/>
    <w:rsid w:val="1404749F"/>
    <w:rsid w:val="1429C0EC"/>
    <w:rsid w:val="146A9AD4"/>
    <w:rsid w:val="148129A2"/>
    <w:rsid w:val="14D309B3"/>
    <w:rsid w:val="14DBC091"/>
    <w:rsid w:val="1501F1ED"/>
    <w:rsid w:val="153F3D7D"/>
    <w:rsid w:val="155ACB48"/>
    <w:rsid w:val="158374EB"/>
    <w:rsid w:val="159E3E42"/>
    <w:rsid w:val="15C05772"/>
    <w:rsid w:val="163E3CD3"/>
    <w:rsid w:val="168A6AF7"/>
    <w:rsid w:val="169DC24E"/>
    <w:rsid w:val="16C19CE0"/>
    <w:rsid w:val="176428AB"/>
    <w:rsid w:val="17755110"/>
    <w:rsid w:val="17E86FC4"/>
    <w:rsid w:val="1811807C"/>
    <w:rsid w:val="18136153"/>
    <w:rsid w:val="18276122"/>
    <w:rsid w:val="182C89B0"/>
    <w:rsid w:val="185E53D5"/>
    <w:rsid w:val="192200B0"/>
    <w:rsid w:val="192EFA4B"/>
    <w:rsid w:val="19951F17"/>
    <w:rsid w:val="19AC4A26"/>
    <w:rsid w:val="19AD50DD"/>
    <w:rsid w:val="1A0C11EF"/>
    <w:rsid w:val="1A1DFEF7"/>
    <w:rsid w:val="1A93C975"/>
    <w:rsid w:val="1A981F93"/>
    <w:rsid w:val="1AA5044C"/>
    <w:rsid w:val="1AACF1D2"/>
    <w:rsid w:val="1AAF91A8"/>
    <w:rsid w:val="1AC6E298"/>
    <w:rsid w:val="1AE7C006"/>
    <w:rsid w:val="1B63AB8A"/>
    <w:rsid w:val="1BD98E12"/>
    <w:rsid w:val="1C2F99D6"/>
    <w:rsid w:val="1C33EFF4"/>
    <w:rsid w:val="1C499539"/>
    <w:rsid w:val="1C905FCC"/>
    <w:rsid w:val="1D08EDEA"/>
    <w:rsid w:val="1D38E1F6"/>
    <w:rsid w:val="1D559FB9"/>
    <w:rsid w:val="1D83FEFC"/>
    <w:rsid w:val="1DD357BD"/>
    <w:rsid w:val="1E0668A8"/>
    <w:rsid w:val="1E206C2D"/>
    <w:rsid w:val="1E326BBE"/>
    <w:rsid w:val="1E761EB8"/>
    <w:rsid w:val="1ECEAFE4"/>
    <w:rsid w:val="1F673A98"/>
    <w:rsid w:val="1F6F281E"/>
    <w:rsid w:val="1FAED831"/>
    <w:rsid w:val="1FEF8C71"/>
    <w:rsid w:val="20294369"/>
    <w:rsid w:val="2039E6C8"/>
    <w:rsid w:val="20A37671"/>
    <w:rsid w:val="20A668D8"/>
    <w:rsid w:val="20B1D9F7"/>
    <w:rsid w:val="218886C5"/>
    <w:rsid w:val="21AFFA79"/>
    <w:rsid w:val="21F37A9E"/>
    <w:rsid w:val="222C9AD5"/>
    <w:rsid w:val="22748482"/>
    <w:rsid w:val="23306C65"/>
    <w:rsid w:val="2372D3E2"/>
    <w:rsid w:val="23E25095"/>
    <w:rsid w:val="23E49FF7"/>
    <w:rsid w:val="2412B982"/>
    <w:rsid w:val="2419322C"/>
    <w:rsid w:val="2468FCDF"/>
    <w:rsid w:val="24768554"/>
    <w:rsid w:val="248BF0E6"/>
    <w:rsid w:val="24990222"/>
    <w:rsid w:val="25126D5E"/>
    <w:rsid w:val="259AD525"/>
    <w:rsid w:val="25DAD23A"/>
    <w:rsid w:val="25E029CD"/>
    <w:rsid w:val="26D93EB7"/>
    <w:rsid w:val="2715AA5C"/>
    <w:rsid w:val="27378CAD"/>
    <w:rsid w:val="275D990F"/>
    <w:rsid w:val="27992DB1"/>
    <w:rsid w:val="27F94D3F"/>
    <w:rsid w:val="2814F031"/>
    <w:rsid w:val="28153825"/>
    <w:rsid w:val="28426D6C"/>
    <w:rsid w:val="287185DF"/>
    <w:rsid w:val="28851FC1"/>
    <w:rsid w:val="28ECFBC8"/>
    <w:rsid w:val="291272FC"/>
    <w:rsid w:val="2934B2D1"/>
    <w:rsid w:val="2951E3FD"/>
    <w:rsid w:val="29D96A46"/>
    <w:rsid w:val="2A171D25"/>
    <w:rsid w:val="2A3DF99C"/>
    <w:rsid w:val="2A4DED2E"/>
    <w:rsid w:val="2A53E17B"/>
    <w:rsid w:val="2AAFA9D9"/>
    <w:rsid w:val="2AC55C56"/>
    <w:rsid w:val="2B0EA963"/>
    <w:rsid w:val="2B154B03"/>
    <w:rsid w:val="2B8486F5"/>
    <w:rsid w:val="2BAFBE0F"/>
    <w:rsid w:val="2BB6D88F"/>
    <w:rsid w:val="2BC354B0"/>
    <w:rsid w:val="2C17BCB5"/>
    <w:rsid w:val="2C42A44E"/>
    <w:rsid w:val="2C4DAB26"/>
    <w:rsid w:val="2C5EE5FD"/>
    <w:rsid w:val="2C7DDA6E"/>
    <w:rsid w:val="2C8EE5F9"/>
    <w:rsid w:val="2C8F30AF"/>
    <w:rsid w:val="2CA77794"/>
    <w:rsid w:val="2CAA79C4"/>
    <w:rsid w:val="2CB2674A"/>
    <w:rsid w:val="2CBD36F2"/>
    <w:rsid w:val="2D08FCC2"/>
    <w:rsid w:val="2D45DA8E"/>
    <w:rsid w:val="2D6BC383"/>
    <w:rsid w:val="2D89CB0D"/>
    <w:rsid w:val="2DFAB65E"/>
    <w:rsid w:val="2DFFC415"/>
    <w:rsid w:val="2E255600"/>
    <w:rsid w:val="2ED550F4"/>
    <w:rsid w:val="2EE75ED1"/>
    <w:rsid w:val="2EEBB625"/>
    <w:rsid w:val="2EEEBCB4"/>
    <w:rsid w:val="2F2F4024"/>
    <w:rsid w:val="2F3F242E"/>
    <w:rsid w:val="2F7079A9"/>
    <w:rsid w:val="2FE0C8E2"/>
    <w:rsid w:val="303AA3B1"/>
    <w:rsid w:val="304000AA"/>
    <w:rsid w:val="310C4A0A"/>
    <w:rsid w:val="311E03E1"/>
    <w:rsid w:val="3172C462"/>
    <w:rsid w:val="319A1491"/>
    <w:rsid w:val="31D0261E"/>
    <w:rsid w:val="32210577"/>
    <w:rsid w:val="323CEE92"/>
    <w:rsid w:val="32509E5E"/>
    <w:rsid w:val="3286F12F"/>
    <w:rsid w:val="3332F799"/>
    <w:rsid w:val="336BB2E1"/>
    <w:rsid w:val="33780BB2"/>
    <w:rsid w:val="33F05FB0"/>
    <w:rsid w:val="34F228EB"/>
    <w:rsid w:val="34F94F96"/>
    <w:rsid w:val="3519E8C6"/>
    <w:rsid w:val="3541EF0B"/>
    <w:rsid w:val="354D341C"/>
    <w:rsid w:val="3571CDD3"/>
    <w:rsid w:val="35B52BD7"/>
    <w:rsid w:val="35D1663E"/>
    <w:rsid w:val="36402133"/>
    <w:rsid w:val="365B0DA1"/>
    <w:rsid w:val="365F44F5"/>
    <w:rsid w:val="3661CBD0"/>
    <w:rsid w:val="366A985B"/>
    <w:rsid w:val="36E135DF"/>
    <w:rsid w:val="37115D8B"/>
    <w:rsid w:val="37A5B220"/>
    <w:rsid w:val="37F519F1"/>
    <w:rsid w:val="38088226"/>
    <w:rsid w:val="38847467"/>
    <w:rsid w:val="3887AF1A"/>
    <w:rsid w:val="39B77003"/>
    <w:rsid w:val="3A368374"/>
    <w:rsid w:val="3A525C8B"/>
    <w:rsid w:val="3A832815"/>
    <w:rsid w:val="3B39B360"/>
    <w:rsid w:val="3B793210"/>
    <w:rsid w:val="3B89C932"/>
    <w:rsid w:val="3BB3D3FC"/>
    <w:rsid w:val="3BC502FF"/>
    <w:rsid w:val="3C011D2E"/>
    <w:rsid w:val="3C1285DA"/>
    <w:rsid w:val="3C1ED083"/>
    <w:rsid w:val="3C9852C5"/>
    <w:rsid w:val="3CAF62B7"/>
    <w:rsid w:val="3CFE77EA"/>
    <w:rsid w:val="3D1EB742"/>
    <w:rsid w:val="3D3AD21E"/>
    <w:rsid w:val="3D507763"/>
    <w:rsid w:val="3D699FC0"/>
    <w:rsid w:val="3DD8808B"/>
    <w:rsid w:val="3E0ECA83"/>
    <w:rsid w:val="3E645B75"/>
    <w:rsid w:val="3E75AA40"/>
    <w:rsid w:val="3E76A5BC"/>
    <w:rsid w:val="3E7D97C6"/>
    <w:rsid w:val="3EC1A822"/>
    <w:rsid w:val="3F057021"/>
    <w:rsid w:val="3F23918C"/>
    <w:rsid w:val="3F370885"/>
    <w:rsid w:val="3F7F8FED"/>
    <w:rsid w:val="3F801072"/>
    <w:rsid w:val="3FA2EEAE"/>
    <w:rsid w:val="40511089"/>
    <w:rsid w:val="4121C9B3"/>
    <w:rsid w:val="412D42E8"/>
    <w:rsid w:val="418647F3"/>
    <w:rsid w:val="41C65B23"/>
    <w:rsid w:val="41CE1528"/>
    <w:rsid w:val="41F280FA"/>
    <w:rsid w:val="42301361"/>
    <w:rsid w:val="4240FB69"/>
    <w:rsid w:val="42412F1A"/>
    <w:rsid w:val="42882DF5"/>
    <w:rsid w:val="42B9F7AC"/>
    <w:rsid w:val="42E23BA6"/>
    <w:rsid w:val="43AF396F"/>
    <w:rsid w:val="43BEE5E1"/>
    <w:rsid w:val="43D05C46"/>
    <w:rsid w:val="4412E0C4"/>
    <w:rsid w:val="44538195"/>
    <w:rsid w:val="446F6239"/>
    <w:rsid w:val="44C98DC5"/>
    <w:rsid w:val="44E648FE"/>
    <w:rsid w:val="452864A8"/>
    <w:rsid w:val="45B56BE3"/>
    <w:rsid w:val="45E1B438"/>
    <w:rsid w:val="45EF51F6"/>
    <w:rsid w:val="46CC236F"/>
    <w:rsid w:val="46E9A1EA"/>
    <w:rsid w:val="46ECD0C2"/>
    <w:rsid w:val="47249072"/>
    <w:rsid w:val="472B507E"/>
    <w:rsid w:val="474AC14B"/>
    <w:rsid w:val="47A5726C"/>
    <w:rsid w:val="47F4343A"/>
    <w:rsid w:val="47FCC526"/>
    <w:rsid w:val="480408C3"/>
    <w:rsid w:val="4807D6CC"/>
    <w:rsid w:val="480CF32D"/>
    <w:rsid w:val="483C07A2"/>
    <w:rsid w:val="487A60C6"/>
    <w:rsid w:val="487E64B9"/>
    <w:rsid w:val="48A3CD69"/>
    <w:rsid w:val="48D31DD7"/>
    <w:rsid w:val="48D49D7A"/>
    <w:rsid w:val="491D876B"/>
    <w:rsid w:val="4926F2B8"/>
    <w:rsid w:val="4932AD28"/>
    <w:rsid w:val="4951F5A0"/>
    <w:rsid w:val="49B00889"/>
    <w:rsid w:val="49C04A6D"/>
    <w:rsid w:val="4A142A6F"/>
    <w:rsid w:val="4A313339"/>
    <w:rsid w:val="4A58C627"/>
    <w:rsid w:val="4A6857DB"/>
    <w:rsid w:val="4A688055"/>
    <w:rsid w:val="4AD4252E"/>
    <w:rsid w:val="4B18DBD9"/>
    <w:rsid w:val="4B91CBD1"/>
    <w:rsid w:val="4B92501A"/>
    <w:rsid w:val="4B9F9492"/>
    <w:rsid w:val="4BB8BCEF"/>
    <w:rsid w:val="4BD6EB4F"/>
    <w:rsid w:val="4BF49688"/>
    <w:rsid w:val="4C2A6292"/>
    <w:rsid w:val="4C4C7F47"/>
    <w:rsid w:val="4C59A4CC"/>
    <w:rsid w:val="4C701B76"/>
    <w:rsid w:val="4CA56562"/>
    <w:rsid w:val="4CC73F27"/>
    <w:rsid w:val="4CFBFBAF"/>
    <w:rsid w:val="4D03B0A8"/>
    <w:rsid w:val="4D0AB266"/>
    <w:rsid w:val="4D391B7C"/>
    <w:rsid w:val="4D3B64F3"/>
    <w:rsid w:val="4D4AE9F6"/>
    <w:rsid w:val="4D8EE640"/>
    <w:rsid w:val="4D9066E9"/>
    <w:rsid w:val="4DA80E9D"/>
    <w:rsid w:val="4DEA3B0E"/>
    <w:rsid w:val="4E3DA689"/>
    <w:rsid w:val="4EA21EF1"/>
    <w:rsid w:val="4F01C810"/>
    <w:rsid w:val="4F0A5914"/>
    <w:rsid w:val="4F265113"/>
    <w:rsid w:val="4F610176"/>
    <w:rsid w:val="4F7631A2"/>
    <w:rsid w:val="4FCC8A3F"/>
    <w:rsid w:val="4FF9E02E"/>
    <w:rsid w:val="5026BE91"/>
    <w:rsid w:val="5036224E"/>
    <w:rsid w:val="516CF335"/>
    <w:rsid w:val="5178D685"/>
    <w:rsid w:val="518597A0"/>
    <w:rsid w:val="5196CDCC"/>
    <w:rsid w:val="51E3B5E9"/>
    <w:rsid w:val="51FE8DBA"/>
    <w:rsid w:val="5247A1F8"/>
    <w:rsid w:val="524AAFAF"/>
    <w:rsid w:val="524F7929"/>
    <w:rsid w:val="52B4ACA1"/>
    <w:rsid w:val="52CC7AED"/>
    <w:rsid w:val="5313D3E0"/>
    <w:rsid w:val="53551F42"/>
    <w:rsid w:val="53612650"/>
    <w:rsid w:val="53C14507"/>
    <w:rsid w:val="53DDCA37"/>
    <w:rsid w:val="542FB4F8"/>
    <w:rsid w:val="548F3950"/>
    <w:rsid w:val="5511E071"/>
    <w:rsid w:val="552AB6B3"/>
    <w:rsid w:val="5531ECBD"/>
    <w:rsid w:val="5563F553"/>
    <w:rsid w:val="565606B8"/>
    <w:rsid w:val="569ECD75"/>
    <w:rsid w:val="569F6F85"/>
    <w:rsid w:val="570F5937"/>
    <w:rsid w:val="5745EB5B"/>
    <w:rsid w:val="579B8C31"/>
    <w:rsid w:val="5807126F"/>
    <w:rsid w:val="580A7C7D"/>
    <w:rsid w:val="580BD310"/>
    <w:rsid w:val="58217579"/>
    <w:rsid w:val="586D160F"/>
    <w:rsid w:val="58FC4D78"/>
    <w:rsid w:val="59BB3232"/>
    <w:rsid w:val="59E97CA8"/>
    <w:rsid w:val="5A5DAF1A"/>
    <w:rsid w:val="5B72E0A8"/>
    <w:rsid w:val="5BB1DB42"/>
    <w:rsid w:val="5BB38179"/>
    <w:rsid w:val="5BF191F5"/>
    <w:rsid w:val="5C419E78"/>
    <w:rsid w:val="5C6DFD86"/>
    <w:rsid w:val="5CA97B4F"/>
    <w:rsid w:val="5CAAD7A8"/>
    <w:rsid w:val="5CED434E"/>
    <w:rsid w:val="5D0B9464"/>
    <w:rsid w:val="5D804255"/>
    <w:rsid w:val="5DAF94C6"/>
    <w:rsid w:val="5DBAEB9D"/>
    <w:rsid w:val="5EA63194"/>
    <w:rsid w:val="5F17F7E0"/>
    <w:rsid w:val="5FDA830D"/>
    <w:rsid w:val="600C524B"/>
    <w:rsid w:val="602D1D54"/>
    <w:rsid w:val="60349D5E"/>
    <w:rsid w:val="604C4618"/>
    <w:rsid w:val="609854B1"/>
    <w:rsid w:val="60DCAACC"/>
    <w:rsid w:val="6147A0B0"/>
    <w:rsid w:val="61B8C60B"/>
    <w:rsid w:val="62313D84"/>
    <w:rsid w:val="6232B603"/>
    <w:rsid w:val="624F98A2"/>
    <w:rsid w:val="6251F543"/>
    <w:rsid w:val="62581DA0"/>
    <w:rsid w:val="6267A7C0"/>
    <w:rsid w:val="628DB21B"/>
    <w:rsid w:val="635399D0"/>
    <w:rsid w:val="63BEE2D0"/>
    <w:rsid w:val="63EE353B"/>
    <w:rsid w:val="64049160"/>
    <w:rsid w:val="6407A302"/>
    <w:rsid w:val="645E72EF"/>
    <w:rsid w:val="645E8170"/>
    <w:rsid w:val="6471983B"/>
    <w:rsid w:val="6477FB3E"/>
    <w:rsid w:val="6485FD67"/>
    <w:rsid w:val="64B38E89"/>
    <w:rsid w:val="64D47762"/>
    <w:rsid w:val="65009A91"/>
    <w:rsid w:val="651FB73B"/>
    <w:rsid w:val="65576037"/>
    <w:rsid w:val="656D4534"/>
    <w:rsid w:val="65A3E38A"/>
    <w:rsid w:val="65BB3FC1"/>
    <w:rsid w:val="65DA9317"/>
    <w:rsid w:val="65DB9259"/>
    <w:rsid w:val="6608F25A"/>
    <w:rsid w:val="664A76AB"/>
    <w:rsid w:val="6654B3B3"/>
    <w:rsid w:val="6696D36D"/>
    <w:rsid w:val="66A25F3F"/>
    <w:rsid w:val="67F08414"/>
    <w:rsid w:val="682686E6"/>
    <w:rsid w:val="683E2FA0"/>
    <w:rsid w:val="684DE42C"/>
    <w:rsid w:val="687F6C92"/>
    <w:rsid w:val="68C75F24"/>
    <w:rsid w:val="68E7BCB1"/>
    <w:rsid w:val="6907C0FE"/>
    <w:rsid w:val="691018F5"/>
    <w:rsid w:val="6949E955"/>
    <w:rsid w:val="696A4187"/>
    <w:rsid w:val="69A1F9BA"/>
    <w:rsid w:val="69BA3034"/>
    <w:rsid w:val="69CBF961"/>
    <w:rsid w:val="6A6DA09D"/>
    <w:rsid w:val="6AC72C97"/>
    <w:rsid w:val="6B30D914"/>
    <w:rsid w:val="6B73EBF8"/>
    <w:rsid w:val="6C001EF2"/>
    <w:rsid w:val="6C5EA6DA"/>
    <w:rsid w:val="6C7C3025"/>
    <w:rsid w:val="6CD7EFF9"/>
    <w:rsid w:val="6CFB78B2"/>
    <w:rsid w:val="6D132066"/>
    <w:rsid w:val="6D3A7060"/>
    <w:rsid w:val="6D5C2E94"/>
    <w:rsid w:val="6D76D7B9"/>
    <w:rsid w:val="6D80DC0D"/>
    <w:rsid w:val="6DFA773B"/>
    <w:rsid w:val="6E4A34A3"/>
    <w:rsid w:val="6E707BD3"/>
    <w:rsid w:val="6E7497D7"/>
    <w:rsid w:val="6EAD7124"/>
    <w:rsid w:val="6F078DDB"/>
    <w:rsid w:val="6F2544DB"/>
    <w:rsid w:val="6F4FAC58"/>
    <w:rsid w:val="6F5ADEE3"/>
    <w:rsid w:val="6F5EAB12"/>
    <w:rsid w:val="70106838"/>
    <w:rsid w:val="70113B3E"/>
    <w:rsid w:val="703198CB"/>
    <w:rsid w:val="7042717B"/>
    <w:rsid w:val="70488506"/>
    <w:rsid w:val="70ECFAE0"/>
    <w:rsid w:val="713527CF"/>
    <w:rsid w:val="71586721"/>
    <w:rsid w:val="7187AD9B"/>
    <w:rsid w:val="719A9F0A"/>
    <w:rsid w:val="71AD0B9F"/>
    <w:rsid w:val="71AD49A3"/>
    <w:rsid w:val="71CD40B2"/>
    <w:rsid w:val="71E07812"/>
    <w:rsid w:val="72523662"/>
    <w:rsid w:val="7252CA13"/>
    <w:rsid w:val="725F38C7"/>
    <w:rsid w:val="72D8D4D9"/>
    <w:rsid w:val="7313815D"/>
    <w:rsid w:val="731DA5C6"/>
    <w:rsid w:val="7352A766"/>
    <w:rsid w:val="73763DC2"/>
    <w:rsid w:val="73F731BA"/>
    <w:rsid w:val="74066434"/>
    <w:rsid w:val="7450D4A7"/>
    <w:rsid w:val="747EC539"/>
    <w:rsid w:val="74B5DEBF"/>
    <w:rsid w:val="74BFCF89"/>
    <w:rsid w:val="74C6CDAF"/>
    <w:rsid w:val="74D29E84"/>
    <w:rsid w:val="7502CDCC"/>
    <w:rsid w:val="75575818"/>
    <w:rsid w:val="757089D8"/>
    <w:rsid w:val="758B0EE9"/>
    <w:rsid w:val="75C5E5F3"/>
    <w:rsid w:val="75DF6816"/>
    <w:rsid w:val="763C40F7"/>
    <w:rsid w:val="765CAC65"/>
    <w:rsid w:val="7666815F"/>
    <w:rsid w:val="76A0DA4F"/>
    <w:rsid w:val="7747E5B2"/>
    <w:rsid w:val="777BB2AD"/>
    <w:rsid w:val="77A27A14"/>
    <w:rsid w:val="77AC45FC"/>
    <w:rsid w:val="77AD5A14"/>
    <w:rsid w:val="77F116E9"/>
    <w:rsid w:val="7801356E"/>
    <w:rsid w:val="7818D006"/>
    <w:rsid w:val="782CF082"/>
    <w:rsid w:val="78449836"/>
    <w:rsid w:val="7895AFC1"/>
    <w:rsid w:val="793114A5"/>
    <w:rsid w:val="796A0983"/>
    <w:rsid w:val="799EF527"/>
    <w:rsid w:val="79F86926"/>
    <w:rsid w:val="7A195530"/>
    <w:rsid w:val="7A31EC00"/>
    <w:rsid w:val="7A58AFB1"/>
    <w:rsid w:val="7A655550"/>
    <w:rsid w:val="7AB54AA8"/>
    <w:rsid w:val="7B28F359"/>
    <w:rsid w:val="7C391855"/>
    <w:rsid w:val="7C96750F"/>
    <w:rsid w:val="7CA6D90F"/>
    <w:rsid w:val="7D101BD3"/>
    <w:rsid w:val="7D198A02"/>
    <w:rsid w:val="7D35E7AE"/>
    <w:rsid w:val="7D3A515D"/>
    <w:rsid w:val="7D77BA8B"/>
    <w:rsid w:val="7D94E909"/>
    <w:rsid w:val="7DB3DAFF"/>
    <w:rsid w:val="7DB921CB"/>
    <w:rsid w:val="7DE24CC7"/>
    <w:rsid w:val="7DEA79FB"/>
    <w:rsid w:val="7E03B64C"/>
    <w:rsid w:val="7E55E046"/>
    <w:rsid w:val="7E615075"/>
    <w:rsid w:val="7E64AE8B"/>
    <w:rsid w:val="7E9C3206"/>
    <w:rsid w:val="7EABEC34"/>
    <w:rsid w:val="7EB3D9BA"/>
    <w:rsid w:val="7F655637"/>
    <w:rsid w:val="7FA595B6"/>
    <w:rsid w:val="7FBA0762"/>
    <w:rsid w:val="7FDC1588"/>
    <w:rsid w:val="7FEF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microsoft.com/office/2019/09/relationships/intelligence" Target="intelligence.xml" Id="Rbd0253ef3f734a5c"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eef46955e9ca434a"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83eac1f8-a506-4b50-909a-d88428054248}"/>
      </w:docPartPr>
      <w:docPartBody>
        <w:p xmlns:wp14="http://schemas.microsoft.com/office/word/2010/wordml" w14:paraId="376CBD49"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purl.org/dc/elements/1.1/"/>
    <ds:schemaRef ds:uri="c831d9e8-80e4-4025-8f7f-e56b4d92be4a"/>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57565e44-8b24-4f66-aa76-9dc29aad0991"/>
    <ds:schemaRef ds:uri="http://schemas.microsoft.com/office/2006/metadata/properties"/>
  </ds:schemaRefs>
</ds:datastoreItem>
</file>

<file path=customXml/itemProps2.xml><?xml version="1.0" encoding="utf-8"?>
<ds:datastoreItem xmlns:ds="http://schemas.openxmlformats.org/officeDocument/2006/customXml" ds:itemID="{68AB32B1-E87E-456A-AE78-FF650DBB00CE}"/>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Horner</cp:lastModifiedBy>
  <cp:revision>8</cp:revision>
  <dcterms:created xsi:type="dcterms:W3CDTF">2021-12-15T14:45:00Z</dcterms:created>
  <dcterms:modified xsi:type="dcterms:W3CDTF">2024-09-20T19:13:33Z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318500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